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22B" w:rsidRPr="00B11C47" w:rsidRDefault="009F5235" w:rsidP="000461DD">
      <w:pPr>
        <w:rPr>
          <w:b/>
          <w:sz w:val="20"/>
          <w:szCs w:val="20"/>
        </w:rPr>
      </w:pPr>
      <w:bookmarkStart w:id="0" w:name="_GoBack"/>
      <w:bookmarkEnd w:id="0"/>
      <w:r w:rsidRPr="00B11C47">
        <w:rPr>
          <w:b/>
          <w:sz w:val="20"/>
          <w:szCs w:val="20"/>
          <w:lang w:val="en-US"/>
        </w:rPr>
        <w:t>RO</w:t>
      </w:r>
      <w:r w:rsidRPr="00B11C47">
        <w:rPr>
          <w:b/>
          <w:sz w:val="20"/>
          <w:szCs w:val="20"/>
        </w:rPr>
        <w:t>MÂNIA</w:t>
      </w:r>
    </w:p>
    <w:p w:rsidR="009F5235" w:rsidRPr="00B11C47" w:rsidRDefault="009F5235" w:rsidP="000461DD">
      <w:pPr>
        <w:rPr>
          <w:b/>
          <w:sz w:val="20"/>
          <w:szCs w:val="20"/>
        </w:rPr>
      </w:pPr>
      <w:r w:rsidRPr="00B11C47">
        <w:rPr>
          <w:b/>
          <w:sz w:val="20"/>
          <w:szCs w:val="20"/>
        </w:rPr>
        <w:t>JUDEŢUL CLUJ</w:t>
      </w:r>
    </w:p>
    <w:p w:rsidR="009F5235" w:rsidRPr="00B11C47" w:rsidRDefault="009F5235" w:rsidP="000461DD">
      <w:pPr>
        <w:rPr>
          <w:b/>
          <w:sz w:val="20"/>
          <w:szCs w:val="20"/>
        </w:rPr>
      </w:pPr>
      <w:r w:rsidRPr="00B11C47">
        <w:rPr>
          <w:b/>
          <w:sz w:val="20"/>
          <w:szCs w:val="20"/>
        </w:rPr>
        <w:t>CONSILIUL LOCAL AL MUNICIPIULUI DEJ</w:t>
      </w:r>
    </w:p>
    <w:p w:rsidR="00FC15BA" w:rsidRPr="00B11C47" w:rsidRDefault="00085393" w:rsidP="000461DD">
      <w:pPr>
        <w:rPr>
          <w:b/>
          <w:sz w:val="20"/>
          <w:szCs w:val="20"/>
          <w:lang w:eastAsia="ro-RO"/>
        </w:rPr>
      </w:pPr>
      <w:r w:rsidRPr="00B11C47">
        <w:rPr>
          <w:b/>
          <w:sz w:val="20"/>
          <w:szCs w:val="20"/>
          <w:lang w:eastAsia="ro-RO"/>
        </w:rPr>
        <w:t xml:space="preserve">Nr. </w:t>
      </w:r>
      <w:r w:rsidR="00E35AC6" w:rsidRPr="00B11C47">
        <w:rPr>
          <w:b/>
          <w:sz w:val="20"/>
          <w:szCs w:val="20"/>
          <w:lang w:eastAsia="ro-RO"/>
        </w:rPr>
        <w:t>1.171 din 22 ianuarie 2014</w:t>
      </w:r>
    </w:p>
    <w:p w:rsidR="00B11C47" w:rsidRPr="00B11C47" w:rsidRDefault="00B11C47" w:rsidP="000461DD">
      <w:pPr>
        <w:rPr>
          <w:b/>
          <w:sz w:val="22"/>
          <w:szCs w:val="22"/>
          <w:u w:val="single"/>
        </w:rPr>
      </w:pPr>
    </w:p>
    <w:p w:rsidR="009F5235" w:rsidRPr="00B11C47" w:rsidRDefault="009F5235" w:rsidP="00B11C47">
      <w:pPr>
        <w:jc w:val="center"/>
        <w:rPr>
          <w:b/>
          <w:sz w:val="28"/>
          <w:szCs w:val="28"/>
          <w:u w:val="single"/>
        </w:rPr>
      </w:pPr>
      <w:r w:rsidRPr="00B11C47">
        <w:rPr>
          <w:b/>
          <w:sz w:val="28"/>
          <w:szCs w:val="28"/>
          <w:u w:val="single"/>
        </w:rPr>
        <w:t>PROCES – VERBAL</w:t>
      </w:r>
    </w:p>
    <w:p w:rsidR="009F5235" w:rsidRDefault="009F5235" w:rsidP="000461DD"/>
    <w:p w:rsidR="009F5235" w:rsidRDefault="009F5235" w:rsidP="000461DD">
      <w:r>
        <w:t xml:space="preserve">încheiat azi, </w:t>
      </w:r>
      <w:r w:rsidR="00E35AC6">
        <w:rPr>
          <w:b/>
        </w:rPr>
        <w:t>31 ianuarie 2014</w:t>
      </w:r>
      <w:r>
        <w:t xml:space="preserve">, cu ocazia desfăşurării </w:t>
      </w:r>
      <w:r w:rsidRPr="009F5235">
        <w:rPr>
          <w:b/>
        </w:rPr>
        <w:t xml:space="preserve">şedinţei </w:t>
      </w:r>
      <w:r w:rsidR="009B0086">
        <w:rPr>
          <w:b/>
        </w:rPr>
        <w:t>ordinare</w:t>
      </w:r>
      <w:r>
        <w:t xml:space="preserve"> a Consiliului Local al Municipiului Dej, care a fost convocată în conformitate cu prevederile </w:t>
      </w:r>
      <w:r w:rsidR="00411A4C">
        <w:t>‚</w:t>
      </w:r>
      <w:r>
        <w:t>art. 39</w:t>
      </w:r>
      <w:r w:rsidR="00411A4C">
        <w:t>’</w:t>
      </w:r>
      <w:r>
        <w:t xml:space="preserve">, alin. </w:t>
      </w:r>
      <w:r w:rsidR="00411A4C">
        <w:t>(</w:t>
      </w:r>
      <w:r w:rsidR="007228D0">
        <w:t>1</w:t>
      </w:r>
      <w:r w:rsidR="00411A4C">
        <w:t>)</w:t>
      </w:r>
      <w:r>
        <w:t xml:space="preserve"> din Legea Nr. 215/2001, republicată, cu modificările şi completările ulterioare, conform Dispoziţiei Primarului </w:t>
      </w:r>
      <w:r w:rsidRPr="0002259C">
        <w:rPr>
          <w:b/>
        </w:rPr>
        <w:t>Nr.</w:t>
      </w:r>
      <w:r w:rsidR="00E35AC6">
        <w:rPr>
          <w:b/>
        </w:rPr>
        <w:t xml:space="preserve"> 47 din 22 ianuarie 2014 </w:t>
      </w:r>
      <w:r w:rsidR="00DF0FC8">
        <w:rPr>
          <w:rFonts w:ascii="Verdana" w:eastAsia="Times New Roman" w:hAnsi="Verdana"/>
          <w:b/>
          <w:bCs/>
          <w:lang w:eastAsia="ro-RO"/>
        </w:rPr>
        <w:t xml:space="preserve">, </w:t>
      </w:r>
      <w:r>
        <w:t>cu următoare</w:t>
      </w:r>
      <w:r w:rsidR="00411A4C">
        <w:t>a</w:t>
      </w:r>
    </w:p>
    <w:p w:rsidR="00B11C47" w:rsidRPr="00B11C47" w:rsidRDefault="00B11C47" w:rsidP="000461DD">
      <w:pPr>
        <w:rPr>
          <w:b/>
          <w:sz w:val="28"/>
          <w:szCs w:val="28"/>
          <w:u w:val="single"/>
        </w:rPr>
      </w:pPr>
    </w:p>
    <w:p w:rsidR="009F5235" w:rsidRPr="00B11C47" w:rsidRDefault="009F5235" w:rsidP="00B11C47">
      <w:pPr>
        <w:jc w:val="center"/>
        <w:rPr>
          <w:b/>
          <w:sz w:val="28"/>
          <w:szCs w:val="28"/>
          <w:u w:val="single"/>
        </w:rPr>
      </w:pPr>
      <w:r w:rsidRPr="00B11C47">
        <w:rPr>
          <w:b/>
          <w:sz w:val="28"/>
          <w:szCs w:val="28"/>
          <w:u w:val="single"/>
        </w:rPr>
        <w:t>ORDINE DE ZI:</w:t>
      </w:r>
    </w:p>
    <w:p w:rsidR="002308B4" w:rsidRPr="00B11C47" w:rsidRDefault="002308B4" w:rsidP="000461DD">
      <w:pPr>
        <w:rPr>
          <w:b/>
          <w:sz w:val="28"/>
          <w:szCs w:val="28"/>
          <w:u w:val="single"/>
        </w:rPr>
      </w:pPr>
    </w:p>
    <w:p w:rsidR="00E35AC6" w:rsidRPr="00B11C47" w:rsidRDefault="00E35AC6" w:rsidP="000461DD">
      <w:pPr>
        <w:numPr>
          <w:ilvl w:val="0"/>
          <w:numId w:val="1"/>
        </w:numPr>
        <w:rPr>
          <w:b/>
          <w:lang w:eastAsia="ro-RO"/>
        </w:rPr>
      </w:pPr>
      <w:r w:rsidRPr="00B11C47">
        <w:rPr>
          <w:b/>
          <w:lang w:eastAsia="ro-RO"/>
        </w:rPr>
        <w:t>Proiect de hotărâre privind aprobarea contului de execuţie al Spitalului Municipal Dej la data de 31 decembrie 2013.</w:t>
      </w:r>
    </w:p>
    <w:p w:rsidR="00E35AC6" w:rsidRPr="00B11C47" w:rsidRDefault="00E35AC6" w:rsidP="000461DD">
      <w:pPr>
        <w:numPr>
          <w:ilvl w:val="0"/>
          <w:numId w:val="1"/>
        </w:numPr>
        <w:rPr>
          <w:b/>
          <w:lang w:eastAsia="ro-RO"/>
        </w:rPr>
      </w:pPr>
      <w:r w:rsidRPr="00B11C47">
        <w:rPr>
          <w:b/>
          <w:lang w:eastAsia="ro-RO"/>
        </w:rPr>
        <w:t>Proiect de hotărâre privind aprobarea bugetului de venituri şi cheltuieli şi a listei de investiţii al Spitalului Municipal Dej  pe anul 2014.</w:t>
      </w:r>
    </w:p>
    <w:p w:rsidR="00E35AC6" w:rsidRPr="00B11C47" w:rsidRDefault="00E35AC6" w:rsidP="000461DD">
      <w:pPr>
        <w:numPr>
          <w:ilvl w:val="0"/>
          <w:numId w:val="1"/>
        </w:numPr>
        <w:rPr>
          <w:b/>
          <w:lang w:eastAsia="ro-RO"/>
        </w:rPr>
      </w:pPr>
      <w:r w:rsidRPr="00B11C47">
        <w:rPr>
          <w:b/>
          <w:lang w:eastAsia="ro-RO"/>
        </w:rPr>
        <w:t>Proiect de hotărâre privind aprobarea modificărilor în structura organizatorică a Spitalului Municipal Dej.</w:t>
      </w:r>
    </w:p>
    <w:p w:rsidR="00E35AC6" w:rsidRPr="00B11C47" w:rsidRDefault="00E35AC6" w:rsidP="000461DD">
      <w:pPr>
        <w:numPr>
          <w:ilvl w:val="0"/>
          <w:numId w:val="1"/>
        </w:numPr>
        <w:rPr>
          <w:b/>
          <w:lang w:eastAsia="ro-RO"/>
        </w:rPr>
      </w:pPr>
      <w:r w:rsidRPr="00B11C47">
        <w:rPr>
          <w:b/>
          <w:lang w:eastAsia="ro-RO"/>
        </w:rPr>
        <w:t>Proiect de hotărâre privind aprobarea cofinanțării cu cota de 5 % din valoarea proiectelor propuse a se realiza în anul 2014 din fondul Ministerului Sănătății pentru dotări cu echipamente medicale în cadrul Spitalului Municipal Dej.</w:t>
      </w:r>
    </w:p>
    <w:p w:rsidR="00E35AC6" w:rsidRPr="00B11C47" w:rsidRDefault="00E35AC6" w:rsidP="000461DD">
      <w:pPr>
        <w:numPr>
          <w:ilvl w:val="0"/>
          <w:numId w:val="1"/>
        </w:numPr>
        <w:rPr>
          <w:b/>
          <w:lang w:eastAsia="ro-RO"/>
        </w:rPr>
      </w:pPr>
      <w:r w:rsidRPr="00B11C47">
        <w:rPr>
          <w:b/>
          <w:lang w:eastAsia="ro-RO"/>
        </w:rPr>
        <w:t>Proiect de hotărâre privind aprobarea contului de execuţie al bugetului local al Municipiului Dej la data de 31 decembrie 2013.</w:t>
      </w:r>
    </w:p>
    <w:p w:rsidR="00E35AC6" w:rsidRPr="00B11C47" w:rsidRDefault="00E35AC6" w:rsidP="000461DD">
      <w:pPr>
        <w:numPr>
          <w:ilvl w:val="0"/>
          <w:numId w:val="1"/>
        </w:numPr>
        <w:rPr>
          <w:b/>
          <w:lang w:eastAsia="ro-RO"/>
        </w:rPr>
      </w:pPr>
      <w:r w:rsidRPr="00B11C47">
        <w:rPr>
          <w:b/>
          <w:lang w:eastAsia="ro-RO"/>
        </w:rPr>
        <w:t>Proiect de hotărâre privind aprobarea utilizării excedentului bugetar înregistrat la data de 31 decembrie 2013.</w:t>
      </w:r>
    </w:p>
    <w:p w:rsidR="00E35AC6" w:rsidRPr="00B11C47" w:rsidRDefault="00E35AC6" w:rsidP="000461DD">
      <w:pPr>
        <w:numPr>
          <w:ilvl w:val="0"/>
          <w:numId w:val="1"/>
        </w:numPr>
        <w:rPr>
          <w:b/>
          <w:lang w:eastAsia="ro-RO"/>
        </w:rPr>
      </w:pPr>
      <w:r w:rsidRPr="00B11C47">
        <w:rPr>
          <w:b/>
          <w:lang w:eastAsia="ro-RO"/>
        </w:rPr>
        <w:t>Proiect de hotărâre privind aprobarea bugetului local de venituri şi cheltuieli al Consiliului Local al Municipiului Dej pe anul 2014.</w:t>
      </w:r>
    </w:p>
    <w:p w:rsidR="00E35AC6" w:rsidRPr="00B11C47" w:rsidRDefault="00E35AC6" w:rsidP="000461DD">
      <w:pPr>
        <w:numPr>
          <w:ilvl w:val="0"/>
          <w:numId w:val="1"/>
        </w:numPr>
        <w:rPr>
          <w:b/>
          <w:lang w:eastAsia="ro-RO"/>
        </w:rPr>
      </w:pPr>
      <w:r w:rsidRPr="00B11C47">
        <w:rPr>
          <w:b/>
          <w:lang w:eastAsia="ro-RO"/>
        </w:rPr>
        <w:t>Proiect de hotărâre privind aprobarea modificării Hotărârii Consiliului Local Dej Nr. 49 din 30 iunie 2011.</w:t>
      </w:r>
    </w:p>
    <w:p w:rsidR="00E35AC6" w:rsidRPr="00B11C47" w:rsidRDefault="00E35AC6" w:rsidP="000461DD">
      <w:pPr>
        <w:numPr>
          <w:ilvl w:val="0"/>
          <w:numId w:val="1"/>
        </w:numPr>
        <w:rPr>
          <w:b/>
          <w:lang w:eastAsia="ro-RO"/>
        </w:rPr>
      </w:pPr>
      <w:r w:rsidRPr="00B11C47">
        <w:rPr>
          <w:b/>
          <w:lang w:eastAsia="ro-RO"/>
        </w:rPr>
        <w:t>Proiect de hotărâre privind aprobarea achiziţionării unor servicii juridice de asistenţă şi reprezentare în Dosar civil 11.451/117/2013, Tribunalul Cluj.</w:t>
      </w:r>
    </w:p>
    <w:p w:rsidR="00E35AC6" w:rsidRPr="00B11C47" w:rsidRDefault="00E35AC6" w:rsidP="000461DD">
      <w:pPr>
        <w:numPr>
          <w:ilvl w:val="0"/>
          <w:numId w:val="1"/>
        </w:numPr>
        <w:rPr>
          <w:b/>
          <w:lang w:eastAsia="ro-RO"/>
        </w:rPr>
      </w:pPr>
      <w:r w:rsidRPr="00B11C47">
        <w:rPr>
          <w:b/>
          <w:lang w:eastAsia="ro-RO"/>
        </w:rPr>
        <w:t xml:space="preserve">Proiect de hotărâre privind aprobarea punerea la dispoziția proiectului </w:t>
      </w:r>
      <w:r w:rsidRPr="00B11C47">
        <w:rPr>
          <w:b/>
          <w:i/>
          <w:lang w:eastAsia="ro-RO"/>
        </w:rPr>
        <w:t>Neutralizarea deșeurilor medicale periculoase rezultate din activitatea spitalicească</w:t>
      </w:r>
      <w:r w:rsidRPr="00B11C47">
        <w:rPr>
          <w:b/>
          <w:lang w:eastAsia="ro-RO"/>
        </w:rPr>
        <w:t xml:space="preserve"> a terenului de 100 m.p. din incinta Spitalului Municipal Dej pentru construcția investițiilor aferente acestui proiect.</w:t>
      </w:r>
    </w:p>
    <w:p w:rsidR="00E35AC6" w:rsidRPr="00B11C47" w:rsidRDefault="00E35AC6" w:rsidP="000461DD">
      <w:pPr>
        <w:numPr>
          <w:ilvl w:val="0"/>
          <w:numId w:val="1"/>
        </w:numPr>
        <w:rPr>
          <w:b/>
          <w:lang w:eastAsia="ro-RO"/>
        </w:rPr>
      </w:pPr>
      <w:r w:rsidRPr="00B11C47">
        <w:rPr>
          <w:b/>
          <w:lang w:eastAsia="ro-RO"/>
        </w:rPr>
        <w:t>Soluţionarea unor probleme ale administraţiei publice locale.</w:t>
      </w:r>
    </w:p>
    <w:p w:rsidR="00E35AC6" w:rsidRPr="00B11C47" w:rsidRDefault="00E35AC6" w:rsidP="000461DD">
      <w:pPr>
        <w:rPr>
          <w:b/>
          <w:lang w:eastAsia="ro-RO"/>
        </w:rPr>
      </w:pPr>
    </w:p>
    <w:p w:rsidR="00411A4C" w:rsidRDefault="007670F2" w:rsidP="00E04BF9">
      <w:pPr>
        <w:pStyle w:val="Listparagraf"/>
        <w:ind w:left="0" w:firstLine="284"/>
      </w:pPr>
      <w:r>
        <w:t xml:space="preserve">La şedinţă sunt </w:t>
      </w:r>
      <w:r w:rsidR="00FC15BA">
        <w:rPr>
          <w:b/>
        </w:rPr>
        <w:t>prezenţi 1</w:t>
      </w:r>
      <w:r w:rsidR="00340991">
        <w:rPr>
          <w:b/>
        </w:rPr>
        <w:t>8</w:t>
      </w:r>
      <w:r w:rsidR="00AD3530" w:rsidRPr="007228D0">
        <w:rPr>
          <w:b/>
        </w:rPr>
        <w:t xml:space="preserve"> consilieri</w:t>
      </w:r>
      <w:r w:rsidR="00AD3530">
        <w:t xml:space="preserve">, </w:t>
      </w:r>
      <w:r w:rsidR="00411A4C">
        <w:t xml:space="preserve">domnul Primar Morar Costan, domnul secretar Covaciu </w:t>
      </w:r>
      <w:proofErr w:type="spellStart"/>
      <w:r w:rsidR="00411A4C">
        <w:t>Andron</w:t>
      </w:r>
      <w:proofErr w:type="spellEnd"/>
      <w:r w:rsidR="00411A4C">
        <w:t xml:space="preserve">, </w:t>
      </w:r>
      <w:proofErr w:type="spellStart"/>
      <w:r w:rsidR="00411A4C">
        <w:t>şefi</w:t>
      </w:r>
      <w:proofErr w:type="spellEnd"/>
      <w:r w:rsidR="00411A4C">
        <w:t xml:space="preserve"> de servicii şi funcţionari publici din aparatul de specialitate al primarului, reprezentanţi ai </w:t>
      </w:r>
      <w:r w:rsidR="008F0EEC">
        <w:t>unor firme,</w:t>
      </w:r>
      <w:r w:rsidR="001D063F">
        <w:t xml:space="preserve"> ai Spitalului Municipal Dej,</w:t>
      </w:r>
      <w:r w:rsidR="008F0EEC">
        <w:t xml:space="preserve"> delegați ai cartierelor municipiului,</w:t>
      </w:r>
      <w:r w:rsidR="007228D0">
        <w:t xml:space="preserve"> cetățeni ai Municipiului Dej, reprezentanți ai </w:t>
      </w:r>
      <w:r w:rsidR="002235F1">
        <w:t>mass-media locale și județene.</w:t>
      </w:r>
    </w:p>
    <w:p w:rsidR="00732034" w:rsidRPr="000178DD" w:rsidRDefault="003D2D08" w:rsidP="00E04BF9">
      <w:pPr>
        <w:pStyle w:val="Listparagraf"/>
        <w:ind w:left="0" w:firstLine="284"/>
      </w:pPr>
      <w:r>
        <w:t>Lipse</w:t>
      </w:r>
      <w:r w:rsidR="0002259C">
        <w:t>ște</w:t>
      </w:r>
      <w:r>
        <w:t xml:space="preserve"> motivat</w:t>
      </w:r>
      <w:r w:rsidR="000178DD">
        <w:t>:</w:t>
      </w:r>
      <w:r>
        <w:t xml:space="preserve"> </w:t>
      </w:r>
      <w:r w:rsidR="000178DD" w:rsidRPr="00E04BF9">
        <w:rPr>
          <w:b/>
          <w:u w:val="single"/>
        </w:rPr>
        <w:t xml:space="preserve">domnul </w:t>
      </w:r>
      <w:r w:rsidR="00B16BE1" w:rsidRPr="00E04BF9">
        <w:rPr>
          <w:b/>
          <w:u w:val="single"/>
        </w:rPr>
        <w:t xml:space="preserve">consilier </w:t>
      </w:r>
      <w:r w:rsidR="00E35AC6" w:rsidRPr="00E04BF9">
        <w:rPr>
          <w:b/>
          <w:u w:val="single"/>
        </w:rPr>
        <w:t xml:space="preserve">Varga </w:t>
      </w:r>
      <w:proofErr w:type="spellStart"/>
      <w:r w:rsidR="00E35AC6" w:rsidRPr="00E04BF9">
        <w:rPr>
          <w:b/>
          <w:u w:val="single"/>
        </w:rPr>
        <w:t>Lorand</w:t>
      </w:r>
      <w:proofErr w:type="spellEnd"/>
      <w:r w:rsidR="00E35AC6" w:rsidRPr="00E04BF9">
        <w:rPr>
          <w:b/>
          <w:u w:val="single"/>
        </w:rPr>
        <w:t xml:space="preserve"> Iuliu</w:t>
      </w:r>
      <w:r w:rsidR="0002259C" w:rsidRPr="00E04BF9">
        <w:rPr>
          <w:b/>
          <w:u w:val="single"/>
        </w:rPr>
        <w:t>.</w:t>
      </w:r>
    </w:p>
    <w:p w:rsidR="00411A4C" w:rsidRDefault="00411A4C" w:rsidP="00E04BF9">
      <w:pPr>
        <w:pStyle w:val="Listparagraf"/>
        <w:ind w:left="0" w:firstLine="284"/>
      </w:pPr>
      <w:r>
        <w:t xml:space="preserve">Şedinţa publică </w:t>
      </w:r>
      <w:r w:rsidR="00A12330">
        <w:t>este</w:t>
      </w:r>
      <w:r>
        <w:t xml:space="preserve"> condusă de </w:t>
      </w:r>
      <w:r w:rsidRPr="00427229">
        <w:rPr>
          <w:b/>
          <w:u w:val="single"/>
        </w:rPr>
        <w:t>do</w:t>
      </w:r>
      <w:r w:rsidR="002308B4">
        <w:rPr>
          <w:b/>
          <w:u w:val="single"/>
        </w:rPr>
        <w:t>mnul consilier</w:t>
      </w:r>
      <w:r w:rsidRPr="00427229">
        <w:rPr>
          <w:b/>
          <w:u w:val="single"/>
        </w:rPr>
        <w:t xml:space="preserve"> </w:t>
      </w:r>
      <w:r w:rsidR="00E35AC6">
        <w:rPr>
          <w:b/>
          <w:u w:val="single"/>
        </w:rPr>
        <w:t>Câmpan Vasile</w:t>
      </w:r>
      <w:r w:rsidR="002308B4">
        <w:rPr>
          <w:b/>
          <w:u w:val="single"/>
        </w:rPr>
        <w:t>.</w:t>
      </w:r>
    </w:p>
    <w:p w:rsidR="00AA7907" w:rsidRDefault="00411A4C" w:rsidP="000461DD">
      <w:r>
        <w:lastRenderedPageBreak/>
        <w:tab/>
      </w:r>
      <w:r w:rsidRPr="0031390E">
        <w:rPr>
          <w:b/>
          <w:u w:val="single"/>
        </w:rPr>
        <w:t>Preşedintele de şedinţă</w:t>
      </w:r>
      <w:r w:rsidR="00E16DCA">
        <w:t xml:space="preserve"> deschide ședința de consiliu local</w:t>
      </w:r>
      <w:r w:rsidR="00340991" w:rsidRPr="00340991">
        <w:t xml:space="preserve"> </w:t>
      </w:r>
      <w:r w:rsidR="00340991">
        <w:t xml:space="preserve">supunând </w:t>
      </w:r>
      <w:r w:rsidR="00937ED8">
        <w:t xml:space="preserve">spre aprobare </w:t>
      </w:r>
      <w:r w:rsidR="00340991">
        <w:rPr>
          <w:b/>
        </w:rPr>
        <w:t>Procesul – verbal</w:t>
      </w:r>
      <w:r w:rsidR="00340991">
        <w:t xml:space="preserve"> din ședința ordinară din data de </w:t>
      </w:r>
      <w:r w:rsidR="00340991" w:rsidRPr="00340991">
        <w:rPr>
          <w:b/>
        </w:rPr>
        <w:t>19 decembrie 2013</w:t>
      </w:r>
      <w:r w:rsidR="00340991">
        <w:t xml:space="preserve">, care este </w:t>
      </w:r>
      <w:r w:rsidR="00340991">
        <w:rPr>
          <w:b/>
        </w:rPr>
        <w:t>votat cu 18</w:t>
      </w:r>
      <w:r w:rsidR="00340991" w:rsidRPr="001D063F">
        <w:rPr>
          <w:b/>
        </w:rPr>
        <w:t xml:space="preserve"> voturi </w:t>
      </w:r>
      <w:r w:rsidR="002235F1">
        <w:rPr>
          <w:b/>
          <w:lang w:val="en-US"/>
        </w:rPr>
        <w:t>“</w:t>
      </w:r>
      <w:r w:rsidR="00340991" w:rsidRPr="001D063F">
        <w:rPr>
          <w:b/>
        </w:rPr>
        <w:t>pentru</w:t>
      </w:r>
      <w:r w:rsidR="002235F1">
        <w:rPr>
          <w:b/>
        </w:rPr>
        <w:t>’’</w:t>
      </w:r>
      <w:r w:rsidR="00340991">
        <w:t xml:space="preserve">, </w:t>
      </w:r>
      <w:r w:rsidR="00E16DCA">
        <w:t xml:space="preserve"> </w:t>
      </w:r>
      <w:r w:rsidR="00340991">
        <w:t xml:space="preserve">iar apoi prezintă cele 10 </w:t>
      </w:r>
      <w:r w:rsidR="00937ED8">
        <w:t>proiecte</w:t>
      </w:r>
      <w:r w:rsidR="00340991">
        <w:t xml:space="preserve"> ale ordinii</w:t>
      </w:r>
      <w:r w:rsidR="00D53C58">
        <w:t xml:space="preserve"> de zi</w:t>
      </w:r>
      <w:r w:rsidR="00564902">
        <w:t>, o supune spre aprobare</w:t>
      </w:r>
      <w:r w:rsidR="00D53C58">
        <w:t xml:space="preserve"> </w:t>
      </w:r>
      <w:r w:rsidR="00564902">
        <w:t>și</w:t>
      </w:r>
      <w:r w:rsidR="00B16BE1">
        <w:t xml:space="preserve"> este</w:t>
      </w:r>
      <w:r w:rsidR="00AA7907">
        <w:rPr>
          <w:rFonts w:eastAsia="Times New Roman"/>
          <w:lang w:eastAsia="ro-RO"/>
        </w:rPr>
        <w:t xml:space="preserve"> votată cu unanimitate de voturi.</w:t>
      </w:r>
    </w:p>
    <w:p w:rsidR="00086420" w:rsidRPr="00E04BF9" w:rsidRDefault="00AA7907" w:rsidP="002235F1">
      <w:pPr>
        <w:ind w:firstLine="708"/>
        <w:rPr>
          <w:b/>
          <w:u w:val="single"/>
        </w:rPr>
      </w:pPr>
      <w:r>
        <w:t xml:space="preserve">Se trece la </w:t>
      </w:r>
      <w:r w:rsidR="008F0EEC" w:rsidRPr="00E04BF9">
        <w:rPr>
          <w:b/>
          <w:u w:val="single"/>
        </w:rPr>
        <w:t>Punctul 1.</w:t>
      </w:r>
      <w:r w:rsidR="008F0EEC">
        <w:t xml:space="preserve"> </w:t>
      </w:r>
      <w:r w:rsidR="008F0EEC" w:rsidRPr="00E04BF9">
        <w:rPr>
          <w:b/>
          <w:lang w:eastAsia="ro-RO"/>
        </w:rPr>
        <w:t xml:space="preserve">Proiect de hotărâre privind aprobarea contului de execuţie al Spitalului Municipal Dej la data de </w:t>
      </w:r>
      <w:r w:rsidR="00340991" w:rsidRPr="00E04BF9">
        <w:rPr>
          <w:b/>
          <w:lang w:eastAsia="ro-RO"/>
        </w:rPr>
        <w:t>31 decembrie</w:t>
      </w:r>
      <w:r w:rsidR="008F0EEC" w:rsidRPr="00E04BF9">
        <w:rPr>
          <w:b/>
          <w:lang w:eastAsia="ro-RO"/>
        </w:rPr>
        <w:t xml:space="preserve"> 2013.</w:t>
      </w:r>
    </w:p>
    <w:p w:rsidR="00340991" w:rsidRDefault="006F758A" w:rsidP="00E04BF9">
      <w:pPr>
        <w:ind w:firstLine="708"/>
      </w:pPr>
      <w:r w:rsidRPr="00A94A54">
        <w:rPr>
          <w:b/>
          <w:u w:val="single"/>
        </w:rPr>
        <w:t>Domnul Primar Morar Costan,</w:t>
      </w:r>
      <w:r w:rsidR="000178DD" w:rsidRPr="00A94A54">
        <w:t xml:space="preserve"> inițiatorul proiectului în expunerea de motive arată că</w:t>
      </w:r>
      <w:r w:rsidR="001D063F">
        <w:t xml:space="preserve"> </w:t>
      </w:r>
      <w:r w:rsidR="00C13542">
        <w:t>este momentul când se poate face o analiză concretă, reală a ceea ce înseamnă execuția bugetară a Spitalului Municipal Dej pe anul 2013.</w:t>
      </w:r>
    </w:p>
    <w:p w:rsidR="00C13542" w:rsidRDefault="00C13542" w:rsidP="00E04BF9">
      <w:pPr>
        <w:ind w:firstLine="708"/>
        <w:rPr>
          <w:b/>
        </w:rPr>
      </w:pPr>
      <w:r w:rsidRPr="00C13542">
        <w:rPr>
          <w:b/>
        </w:rPr>
        <w:t xml:space="preserve">La partea de venituri, </w:t>
      </w:r>
      <w:r>
        <w:t xml:space="preserve">prevederile bugetare anuale – 19.022.560 lei, încasări realizate – 18.880.286 lei. La începutul anului prevederile bugetare au fost de 20.766.520 lei, dar a avut loc o rectificare bugetară negativă și prevederile bugetare definitive au fost - </w:t>
      </w:r>
      <w:r w:rsidRPr="00C13542">
        <w:rPr>
          <w:b/>
        </w:rPr>
        <w:t>19.022.560 lei</w:t>
      </w:r>
      <w:r>
        <w:rPr>
          <w:b/>
        </w:rPr>
        <w:t>.</w:t>
      </w:r>
    </w:p>
    <w:p w:rsidR="00C13542" w:rsidRDefault="00C13542" w:rsidP="00E04BF9">
      <w:pPr>
        <w:ind w:firstLine="708"/>
      </w:pPr>
      <w:r>
        <w:rPr>
          <w:b/>
        </w:rPr>
        <w:t xml:space="preserve">La partea de cheltuieli, </w:t>
      </w:r>
      <w:r>
        <w:t xml:space="preserve">creditele bugetare anuale au fost – 19.556.040 lei, plăți efectuate în valoare de 18.997.899 lei. Aici </w:t>
      </w:r>
      <w:r w:rsidR="00D350D2">
        <w:t>creditul bugetar inițial a fost 21.300.000 lei, printr-o rectificare negativă s-a ajuns la suma de 18.997.899 lei. Diferența de 533.000 lei reprezintă excedentul bugetar de la sfârșitul anului; 96% din venituri – provin de la Casa  de Asig</w:t>
      </w:r>
      <w:r w:rsidR="005A1EA4">
        <w:t>urări Sociale și de la Direcția de Sănătate Publică.</w:t>
      </w:r>
    </w:p>
    <w:p w:rsidR="00A94A54" w:rsidRPr="001D063F" w:rsidRDefault="00D350D2" w:rsidP="00E04BF9">
      <w:pPr>
        <w:ind w:firstLine="708"/>
      </w:pPr>
      <w:r>
        <w:t xml:space="preserve"> Pentru </w:t>
      </w:r>
      <w:r w:rsidR="003A7ECB">
        <w:t xml:space="preserve">informații suplimentare este prezentă </w:t>
      </w:r>
      <w:r w:rsidR="003A7ECB" w:rsidRPr="003A7ECB">
        <w:rPr>
          <w:b/>
          <w:u w:val="single"/>
        </w:rPr>
        <w:t xml:space="preserve">doamnă directoare </w:t>
      </w:r>
      <w:proofErr w:type="spellStart"/>
      <w:r w:rsidR="003A7ECB" w:rsidRPr="003A7ECB">
        <w:rPr>
          <w:b/>
          <w:u w:val="single"/>
        </w:rPr>
        <w:t>Dălălău</w:t>
      </w:r>
      <w:proofErr w:type="spellEnd"/>
      <w:r w:rsidR="003A7ECB" w:rsidRPr="003A7ECB">
        <w:rPr>
          <w:b/>
          <w:u w:val="single"/>
        </w:rPr>
        <w:t xml:space="preserve"> Roxana</w:t>
      </w:r>
      <w:r w:rsidR="003B32BD">
        <w:t xml:space="preserve"> și poate să prezinte situația </w:t>
      </w:r>
      <w:r w:rsidR="003A7ECB">
        <w:t>exactă.</w:t>
      </w:r>
    </w:p>
    <w:p w:rsidR="000178DD" w:rsidRDefault="000178DD" w:rsidP="00E04BF9">
      <w:pPr>
        <w:ind w:firstLine="708"/>
      </w:pPr>
      <w:r>
        <w:t xml:space="preserve">Se trece la consultarea </w:t>
      </w:r>
      <w:r w:rsidRPr="007348F4">
        <w:rPr>
          <w:b/>
        </w:rPr>
        <w:t>comisiilor de specialitate</w:t>
      </w:r>
      <w:r>
        <w:t xml:space="preserve">: Comisia juridică și disciplină pentru activitățile de protecție socială, muncă, protecția copilului, </w:t>
      </w:r>
      <w:r w:rsidRPr="004D49E3">
        <w:rPr>
          <w:b/>
          <w:u w:val="single"/>
        </w:rPr>
        <w:t>doamna</w:t>
      </w:r>
      <w:r w:rsidR="00C4007F">
        <w:rPr>
          <w:b/>
          <w:u w:val="single"/>
        </w:rPr>
        <w:t xml:space="preserve"> consilier</w:t>
      </w:r>
      <w:r w:rsidRPr="004D49E3">
        <w:rPr>
          <w:b/>
          <w:u w:val="single"/>
        </w:rPr>
        <w:t xml:space="preserve"> </w:t>
      </w:r>
      <w:proofErr w:type="spellStart"/>
      <w:r w:rsidRPr="004D49E3">
        <w:rPr>
          <w:b/>
          <w:u w:val="single"/>
        </w:rPr>
        <w:t>Muncelean</w:t>
      </w:r>
      <w:proofErr w:type="spellEnd"/>
      <w:r w:rsidRPr="004D49E3">
        <w:rPr>
          <w:b/>
          <w:u w:val="single"/>
        </w:rPr>
        <w:t xml:space="preserve"> Teodora</w:t>
      </w:r>
      <w:r>
        <w:t xml:space="preserve"> - aviz favorabil;</w:t>
      </w:r>
      <w:r w:rsidR="006B7AE7">
        <w:t xml:space="preserve"> </w:t>
      </w:r>
      <w:r w:rsidR="00E04BF9">
        <w:t xml:space="preserve"> </w:t>
      </w:r>
      <w:r>
        <w:t xml:space="preserve">Comisia pentru activități economico – financiare și agricultură, </w:t>
      </w:r>
      <w:r w:rsidR="008F0EEC">
        <w:rPr>
          <w:b/>
          <w:u w:val="single"/>
        </w:rPr>
        <w:t>domnul viceprimar Mureșan Aurelian</w:t>
      </w:r>
      <w:r w:rsidR="004D49E3">
        <w:t xml:space="preserve"> </w:t>
      </w:r>
      <w:r>
        <w:t>– aviz favorabil;</w:t>
      </w:r>
      <w:r w:rsidR="00E04BF9">
        <w:t xml:space="preserve"> </w:t>
      </w:r>
      <w:r>
        <w:t>Comisia pentru activități de amenajarea teritoriului, urbanism, protecția mediului și turism –</w:t>
      </w:r>
      <w:r w:rsidR="004D49E3">
        <w:t xml:space="preserve"> </w:t>
      </w:r>
      <w:r w:rsidR="004D49E3" w:rsidRPr="004D49E3">
        <w:rPr>
          <w:b/>
          <w:u w:val="single"/>
        </w:rPr>
        <w:t>domnul</w:t>
      </w:r>
      <w:r w:rsidR="00C4007F">
        <w:rPr>
          <w:b/>
          <w:u w:val="single"/>
        </w:rPr>
        <w:t xml:space="preserve"> consilier</w:t>
      </w:r>
      <w:r w:rsidR="004D49E3" w:rsidRPr="004D49E3">
        <w:rPr>
          <w:b/>
          <w:u w:val="single"/>
        </w:rPr>
        <w:t xml:space="preserve"> </w:t>
      </w:r>
      <w:proofErr w:type="spellStart"/>
      <w:r w:rsidRPr="004D49E3">
        <w:rPr>
          <w:b/>
          <w:u w:val="single"/>
        </w:rPr>
        <w:t>Bonta</w:t>
      </w:r>
      <w:proofErr w:type="spellEnd"/>
      <w:r w:rsidRPr="004D49E3">
        <w:rPr>
          <w:b/>
          <w:u w:val="single"/>
        </w:rPr>
        <w:t xml:space="preserve"> Dan Silviu</w:t>
      </w:r>
      <w:r>
        <w:t xml:space="preserve"> -  aviz favorabil; Comisia pentru activități social – culturale, culte, învățământ, sănătate și familie – </w:t>
      </w:r>
      <w:r w:rsidRPr="004D49E3">
        <w:rPr>
          <w:b/>
          <w:u w:val="single"/>
        </w:rPr>
        <w:t xml:space="preserve">domnul </w:t>
      </w:r>
      <w:r w:rsidR="00C4007F">
        <w:rPr>
          <w:b/>
          <w:u w:val="single"/>
        </w:rPr>
        <w:t xml:space="preserve">consilier </w:t>
      </w:r>
      <w:r w:rsidR="002235F1">
        <w:rPr>
          <w:b/>
          <w:u w:val="single"/>
        </w:rPr>
        <w:t>Bob Axinte</w:t>
      </w:r>
      <w:r>
        <w:t xml:space="preserve"> - aviz favorabil;</w:t>
      </w:r>
    </w:p>
    <w:p w:rsidR="00E04BF9" w:rsidRDefault="000F2DC5" w:rsidP="000461DD">
      <w:r>
        <w:tab/>
      </w:r>
      <w:r w:rsidR="000461DD">
        <w:t>Luă</w:t>
      </w:r>
      <w:r w:rsidR="00E04BF9">
        <w:t xml:space="preserve">ri de cuvânt: </w:t>
      </w:r>
      <w:r w:rsidR="004D49E3" w:rsidRPr="004D49E3">
        <w:rPr>
          <w:b/>
          <w:u w:val="single"/>
        </w:rPr>
        <w:t xml:space="preserve">domnul consilier </w:t>
      </w:r>
      <w:r w:rsidR="00A94A54">
        <w:rPr>
          <w:b/>
          <w:u w:val="single"/>
        </w:rPr>
        <w:t>Lazăr Nicolae</w:t>
      </w:r>
      <w:r w:rsidR="004D49E3">
        <w:rPr>
          <w:b/>
          <w:u w:val="single"/>
        </w:rPr>
        <w:t>:</w:t>
      </w:r>
      <w:r w:rsidR="004D49E3">
        <w:t xml:space="preserve"> </w:t>
      </w:r>
      <w:r w:rsidR="008A3603">
        <w:t>dorește să cunoască</w:t>
      </w:r>
      <w:r w:rsidR="005A1EA4">
        <w:t xml:space="preserve"> de ce există diferențe de suma între contul de execuție la data de 31 noiembrie 2013 și 31 decembrie 2013 ?</w:t>
      </w:r>
      <w:r w:rsidR="008A3603">
        <w:t xml:space="preserve"> </w:t>
      </w:r>
    </w:p>
    <w:p w:rsidR="00E71E96" w:rsidRDefault="00E71E96" w:rsidP="00E04BF9">
      <w:pPr>
        <w:ind w:firstLine="708"/>
      </w:pPr>
      <w:r w:rsidRPr="00E71E96">
        <w:rPr>
          <w:b/>
          <w:u w:val="single"/>
        </w:rPr>
        <w:t xml:space="preserve">Doamna director economic </w:t>
      </w:r>
      <w:proofErr w:type="spellStart"/>
      <w:r w:rsidRPr="00E71E96">
        <w:rPr>
          <w:b/>
          <w:u w:val="single"/>
        </w:rPr>
        <w:t>Dălălău</w:t>
      </w:r>
      <w:proofErr w:type="spellEnd"/>
      <w:r w:rsidRPr="00E71E96">
        <w:rPr>
          <w:b/>
          <w:u w:val="single"/>
        </w:rPr>
        <w:t xml:space="preserve"> Ruxandra:</w:t>
      </w:r>
      <w:r>
        <w:t xml:space="preserve"> </w:t>
      </w:r>
      <w:r w:rsidR="005A1EA4">
        <w:t>S-au făcut două rectificări negative, dar bugetul definitiv este cel prezentat la ora actuală, veniturile provin din valorificări de bunuri, iar excedentul în sumă de 533.048 mii lei erau bani în sold.</w:t>
      </w:r>
    </w:p>
    <w:p w:rsidR="00EA446F" w:rsidRDefault="00E71E96" w:rsidP="005A1EA4">
      <w:pPr>
        <w:ind w:firstLine="708"/>
      </w:pPr>
      <w:r>
        <w:t>Supus la vot, p</w:t>
      </w:r>
      <w:r w:rsidR="00EA446F">
        <w:t xml:space="preserve">roiectul a fost aprobat cu </w:t>
      </w:r>
      <w:r w:rsidR="00260AF3">
        <w:rPr>
          <w:b/>
        </w:rPr>
        <w:t>18</w:t>
      </w:r>
      <w:r w:rsidR="00EA446F" w:rsidRPr="00EA446F">
        <w:rPr>
          <w:b/>
        </w:rPr>
        <w:t xml:space="preserve"> voturi </w:t>
      </w:r>
      <w:r w:rsidR="00EA446F">
        <w:rPr>
          <w:b/>
        </w:rPr>
        <w:t>’’</w:t>
      </w:r>
      <w:r w:rsidR="00EA446F" w:rsidRPr="00EA446F">
        <w:rPr>
          <w:b/>
        </w:rPr>
        <w:t>pentru</w:t>
      </w:r>
      <w:r w:rsidR="00EA446F">
        <w:rPr>
          <w:b/>
        </w:rPr>
        <w:t>’’</w:t>
      </w:r>
      <w:r w:rsidR="00EA446F">
        <w:t>, cu unanimitate de voturi.</w:t>
      </w:r>
    </w:p>
    <w:p w:rsidR="00E04BF9" w:rsidRDefault="000F2DC5" w:rsidP="005A1EA4">
      <w:pPr>
        <w:ind w:firstLine="708"/>
        <w:rPr>
          <w:lang w:eastAsia="ro-RO"/>
        </w:rPr>
      </w:pPr>
      <w:r>
        <w:t xml:space="preserve">Se trece la </w:t>
      </w:r>
      <w:r w:rsidR="00A94A54" w:rsidRPr="00E04BF9">
        <w:rPr>
          <w:b/>
          <w:u w:val="single"/>
        </w:rPr>
        <w:t>Punctul 2</w:t>
      </w:r>
      <w:r w:rsidRPr="00E04BF9">
        <w:rPr>
          <w:b/>
        </w:rPr>
        <w:t>:</w:t>
      </w:r>
      <w:r w:rsidR="003F4E34" w:rsidRPr="003F4E34">
        <w:rPr>
          <w:lang w:eastAsia="ro-RO"/>
        </w:rPr>
        <w:t xml:space="preserve"> </w:t>
      </w:r>
      <w:r w:rsidR="005A1EA4" w:rsidRPr="00B11C47">
        <w:rPr>
          <w:b/>
          <w:lang w:eastAsia="ro-RO"/>
        </w:rPr>
        <w:t>Proiect de hotărâre privind aprobarea bugetului de venituri şi cheltuieli şi a listei de investiţii al Spitalului Municipal Dej  pe anul 2014.</w:t>
      </w:r>
    </w:p>
    <w:p w:rsidR="00E04BF9" w:rsidRDefault="00411A4C" w:rsidP="00E04BF9">
      <w:pPr>
        <w:ind w:firstLine="708"/>
      </w:pPr>
      <w:r w:rsidRPr="0031390E">
        <w:rPr>
          <w:b/>
          <w:u w:val="single"/>
        </w:rPr>
        <w:t>Preşedintele de şedinţă</w:t>
      </w:r>
      <w:r>
        <w:t xml:space="preserve"> citeşte proiectul de hotărâre şi dă cuvântul </w:t>
      </w:r>
      <w:r w:rsidR="00C075DF">
        <w:t xml:space="preserve">inițiatorului proiectului, </w:t>
      </w:r>
      <w:r w:rsidR="00C075DF" w:rsidRPr="00732034">
        <w:rPr>
          <w:b/>
          <w:u w:val="single"/>
        </w:rPr>
        <w:t>domnul Primar Morar Costan</w:t>
      </w:r>
      <w:r w:rsidR="00C875E6">
        <w:t xml:space="preserve"> pentru expunerea de motive. Domnia sa subliniază</w:t>
      </w:r>
      <w:r w:rsidR="00037C73">
        <w:t xml:space="preserve"> </w:t>
      </w:r>
      <w:r w:rsidR="00B92F99">
        <w:t>că</w:t>
      </w:r>
      <w:r w:rsidR="005A1EA4">
        <w:t xml:space="preserve"> </w:t>
      </w:r>
      <w:r w:rsidR="00EF1595">
        <w:t xml:space="preserve"> </w:t>
      </w:r>
      <w:r w:rsidR="005B2A72">
        <w:t>buge</w:t>
      </w:r>
      <w:r w:rsidR="002235F1">
        <w:t>tul Spitalului Municipal pe anu</w:t>
      </w:r>
      <w:r w:rsidR="005B2A72">
        <w:t>l 2014 este în sumă de 18.880,29</w:t>
      </w:r>
      <w:r w:rsidR="002235F1">
        <w:t xml:space="preserve"> mii lei la partea de venituri ș</w:t>
      </w:r>
      <w:r w:rsidR="005B2A72">
        <w:t>i 19.296,16 mii lei pe partea de cheltuieli, iar lista de investiții din fondul de dezvoltare este în sumă de 141.820,00 mii lei, din venituri medicale proprii este în sumă de 274.048,31 mii lei.</w:t>
      </w:r>
      <w:r w:rsidR="00260AF3">
        <w:t xml:space="preserve"> </w:t>
      </w:r>
    </w:p>
    <w:p w:rsidR="00EF1595" w:rsidRDefault="005B2A72" w:rsidP="00E04BF9">
      <w:pPr>
        <w:ind w:firstLine="708"/>
        <w:rPr>
          <w:lang w:eastAsia="ro-RO"/>
        </w:rPr>
      </w:pPr>
      <w:r>
        <w:t xml:space="preserve">Se trece la consultarea </w:t>
      </w:r>
      <w:r w:rsidRPr="007348F4">
        <w:rPr>
          <w:b/>
        </w:rPr>
        <w:t>comisiilor de specialitate</w:t>
      </w:r>
      <w:r>
        <w:t xml:space="preserve">: </w:t>
      </w:r>
      <w:r w:rsidR="00EF1595" w:rsidRPr="004A49EF">
        <w:rPr>
          <w:lang w:eastAsia="ro-RO"/>
        </w:rPr>
        <w:t>com</w:t>
      </w:r>
      <w:r w:rsidR="00EF1595">
        <w:rPr>
          <w:lang w:eastAsia="ro-RO"/>
        </w:rPr>
        <w:t>isia economică -</w:t>
      </w:r>
      <w:r w:rsidR="00A81DD1">
        <w:rPr>
          <w:lang w:eastAsia="ro-RO"/>
        </w:rPr>
        <w:t xml:space="preserve"> </w:t>
      </w:r>
      <w:r w:rsidR="00EF1595">
        <w:rPr>
          <w:lang w:eastAsia="ro-RO"/>
        </w:rPr>
        <w:t>aviz favorabil</w:t>
      </w:r>
      <w:r w:rsidR="00EF1595" w:rsidRPr="004A49EF">
        <w:rPr>
          <w:lang w:eastAsia="ro-RO"/>
        </w:rPr>
        <w:t>; comisia de urbanism - aviz favorabil; comisia învățământ – cultură -  aviz favorabil, comisia juridică - aviz favorabil.</w:t>
      </w:r>
    </w:p>
    <w:p w:rsidR="00CB3110" w:rsidRDefault="00EF1595" w:rsidP="005B2A72">
      <w:pPr>
        <w:ind w:firstLine="708"/>
        <w:rPr>
          <w:lang w:eastAsia="ro-RO"/>
        </w:rPr>
      </w:pPr>
      <w:r>
        <w:rPr>
          <w:lang w:eastAsia="ro-RO"/>
        </w:rPr>
        <w:lastRenderedPageBreak/>
        <w:t xml:space="preserve">Luări de cuvânt: </w:t>
      </w:r>
      <w:r w:rsidR="00F9073A">
        <w:rPr>
          <w:b/>
          <w:u w:val="single"/>
          <w:lang w:eastAsia="ro-RO"/>
        </w:rPr>
        <w:t>d</w:t>
      </w:r>
      <w:r w:rsidR="00F9073A" w:rsidRPr="00EF1595">
        <w:rPr>
          <w:b/>
          <w:u w:val="single"/>
          <w:lang w:eastAsia="ro-RO"/>
        </w:rPr>
        <w:t xml:space="preserve">omnul </w:t>
      </w:r>
      <w:r w:rsidR="00CB3110">
        <w:rPr>
          <w:b/>
          <w:u w:val="single"/>
          <w:lang w:eastAsia="ro-RO"/>
        </w:rPr>
        <w:t xml:space="preserve">consilier </w:t>
      </w:r>
      <w:proofErr w:type="spellStart"/>
      <w:r w:rsidR="00CB3110">
        <w:rPr>
          <w:b/>
          <w:u w:val="single"/>
          <w:lang w:eastAsia="ro-RO"/>
        </w:rPr>
        <w:t>Lazin</w:t>
      </w:r>
      <w:proofErr w:type="spellEnd"/>
      <w:r w:rsidR="00CB3110">
        <w:rPr>
          <w:b/>
          <w:u w:val="single"/>
          <w:lang w:eastAsia="ro-RO"/>
        </w:rPr>
        <w:t xml:space="preserve"> Sebastian:</w:t>
      </w:r>
      <w:r w:rsidR="00CB3110">
        <w:rPr>
          <w:lang w:eastAsia="ro-RO"/>
        </w:rPr>
        <w:t xml:space="preserve"> </w:t>
      </w:r>
      <w:r w:rsidR="005B2A72">
        <w:rPr>
          <w:lang w:eastAsia="ro-RO"/>
        </w:rPr>
        <w:t>dorește să știe când va fi funcțional tomograful și dacă avem specialiști care să-l manevreze?</w:t>
      </w:r>
    </w:p>
    <w:p w:rsidR="00EF1595" w:rsidRDefault="00CB3110" w:rsidP="000461DD">
      <w:r>
        <w:rPr>
          <w:rFonts w:eastAsia="Times New Roman"/>
          <w:lang w:eastAsia="ro-RO"/>
        </w:rPr>
        <w:t xml:space="preserve"> </w:t>
      </w:r>
      <w:r w:rsidR="005B2A72">
        <w:rPr>
          <w:rFonts w:eastAsia="Times New Roman"/>
          <w:lang w:eastAsia="ro-RO"/>
        </w:rPr>
        <w:tab/>
      </w:r>
      <w:r w:rsidRPr="00E71E96">
        <w:rPr>
          <w:b/>
          <w:u w:val="single"/>
        </w:rPr>
        <w:t xml:space="preserve">Doamna director economic </w:t>
      </w:r>
      <w:proofErr w:type="spellStart"/>
      <w:r w:rsidRPr="00E71E96">
        <w:rPr>
          <w:b/>
          <w:u w:val="single"/>
        </w:rPr>
        <w:t>Dălălău</w:t>
      </w:r>
      <w:proofErr w:type="spellEnd"/>
      <w:r w:rsidRPr="00E71E96">
        <w:rPr>
          <w:b/>
          <w:u w:val="single"/>
        </w:rPr>
        <w:t xml:space="preserve"> Ruxandra:</w:t>
      </w:r>
      <w:r>
        <w:rPr>
          <w:b/>
          <w:u w:val="single"/>
        </w:rPr>
        <w:t xml:space="preserve"> </w:t>
      </w:r>
      <w:r w:rsidR="005B2A72">
        <w:t>Tomograful va fi funcțional în cel mai scurt timp, după obținerea avizelor.</w:t>
      </w:r>
    </w:p>
    <w:p w:rsidR="00CB3110" w:rsidRDefault="00CB3110" w:rsidP="005B2A72">
      <w:pPr>
        <w:ind w:firstLine="708"/>
      </w:pPr>
      <w:r>
        <w:rPr>
          <w:b/>
          <w:u w:val="single"/>
        </w:rPr>
        <w:t>D</w:t>
      </w:r>
      <w:r w:rsidRPr="004D49E3">
        <w:rPr>
          <w:b/>
          <w:u w:val="single"/>
        </w:rPr>
        <w:t>o</w:t>
      </w:r>
      <w:r w:rsidR="005B2A72">
        <w:rPr>
          <w:b/>
          <w:u w:val="single"/>
        </w:rPr>
        <w:t>amna</w:t>
      </w:r>
      <w:r w:rsidRPr="004D49E3">
        <w:rPr>
          <w:b/>
          <w:u w:val="single"/>
        </w:rPr>
        <w:t xml:space="preserve"> consilier </w:t>
      </w:r>
      <w:r w:rsidR="005B2A72">
        <w:rPr>
          <w:b/>
          <w:u w:val="single"/>
        </w:rPr>
        <w:t>Alexandru Melinda</w:t>
      </w:r>
      <w:r>
        <w:rPr>
          <w:b/>
          <w:u w:val="single"/>
        </w:rPr>
        <w:t>:</w:t>
      </w:r>
      <w:r>
        <w:t xml:space="preserve"> </w:t>
      </w:r>
      <w:r w:rsidR="00FF0C41">
        <w:t>dorește să cunoască în ce măsură se vor putea ocupa locurile de muncă vacante?</w:t>
      </w:r>
    </w:p>
    <w:p w:rsidR="00CB3110" w:rsidRPr="00CB3110" w:rsidRDefault="00CB3110" w:rsidP="00FF0C41">
      <w:pPr>
        <w:ind w:firstLine="708"/>
        <w:rPr>
          <w:rFonts w:eastAsia="Times New Roman"/>
          <w:lang w:eastAsia="ro-RO"/>
        </w:rPr>
      </w:pPr>
      <w:r w:rsidRPr="00E71E96">
        <w:rPr>
          <w:b/>
          <w:u w:val="single"/>
        </w:rPr>
        <w:t xml:space="preserve">Doamna director economic </w:t>
      </w:r>
      <w:proofErr w:type="spellStart"/>
      <w:r w:rsidRPr="00E71E96">
        <w:rPr>
          <w:b/>
          <w:u w:val="single"/>
        </w:rPr>
        <w:t>Dălălău</w:t>
      </w:r>
      <w:proofErr w:type="spellEnd"/>
      <w:r w:rsidRPr="00E71E96">
        <w:rPr>
          <w:b/>
          <w:u w:val="single"/>
        </w:rPr>
        <w:t xml:space="preserve"> Ruxandra:</w:t>
      </w:r>
      <w:r>
        <w:t xml:space="preserve"> </w:t>
      </w:r>
      <w:r w:rsidR="00FF0C41">
        <w:t>Numai când iese cineva la pensie se poate organiza</w:t>
      </w:r>
      <w:r w:rsidR="00FF0C41" w:rsidRPr="00FF0C41">
        <w:t xml:space="preserve"> </w:t>
      </w:r>
      <w:r w:rsidR="00FF0C41">
        <w:t>prin concurs, ocuparea postului.</w:t>
      </w:r>
    </w:p>
    <w:p w:rsidR="00FF0C41" w:rsidRDefault="00EA446F" w:rsidP="00FF0C41">
      <w:pPr>
        <w:ind w:firstLine="708"/>
        <w:rPr>
          <w:b/>
          <w:lang w:eastAsia="ro-RO"/>
        </w:rPr>
      </w:pPr>
      <w:r>
        <w:rPr>
          <w:lang w:eastAsia="ro-RO"/>
        </w:rPr>
        <w:t xml:space="preserve">Nemaifiind luări de cuvânt, proiectul este votat cu </w:t>
      </w:r>
      <w:r w:rsidR="00CB3110">
        <w:rPr>
          <w:b/>
          <w:lang w:eastAsia="ro-RO"/>
        </w:rPr>
        <w:t>18</w:t>
      </w:r>
      <w:r w:rsidRPr="00EA446F">
        <w:rPr>
          <w:b/>
          <w:lang w:eastAsia="ro-RO"/>
        </w:rPr>
        <w:t xml:space="preserve"> voturi </w:t>
      </w:r>
      <w:r>
        <w:rPr>
          <w:b/>
        </w:rPr>
        <w:t>’’</w:t>
      </w:r>
      <w:r w:rsidRPr="00EA446F">
        <w:rPr>
          <w:b/>
          <w:lang w:eastAsia="ro-RO"/>
        </w:rPr>
        <w:t>pentru</w:t>
      </w:r>
      <w:r>
        <w:rPr>
          <w:b/>
        </w:rPr>
        <w:t>’’</w:t>
      </w:r>
      <w:r w:rsidRPr="00EA446F">
        <w:rPr>
          <w:b/>
          <w:lang w:eastAsia="ro-RO"/>
        </w:rPr>
        <w:t>.</w:t>
      </w:r>
    </w:p>
    <w:p w:rsidR="00FF0C41" w:rsidRPr="00B11C47" w:rsidRDefault="00EA446F" w:rsidP="00FF0C41">
      <w:pPr>
        <w:ind w:firstLine="708"/>
        <w:rPr>
          <w:b/>
          <w:lang w:eastAsia="ro-RO"/>
        </w:rPr>
      </w:pPr>
      <w:r>
        <w:rPr>
          <w:lang w:eastAsia="ro-RO"/>
        </w:rPr>
        <w:t xml:space="preserve"> </w:t>
      </w:r>
      <w:r w:rsidR="00F9073A" w:rsidRPr="00FF0C41">
        <w:rPr>
          <w:b/>
          <w:u w:val="single"/>
          <w:lang w:eastAsia="ro-RO"/>
        </w:rPr>
        <w:t>Punctul 3</w:t>
      </w:r>
      <w:r w:rsidRPr="00FF0C41">
        <w:rPr>
          <w:b/>
          <w:u w:val="single"/>
          <w:lang w:eastAsia="ro-RO"/>
        </w:rPr>
        <w:t>.</w:t>
      </w:r>
      <w:r>
        <w:rPr>
          <w:lang w:eastAsia="ro-RO"/>
        </w:rPr>
        <w:t xml:space="preserve"> </w:t>
      </w:r>
      <w:r w:rsidR="00FF0C41" w:rsidRPr="00B11C47">
        <w:rPr>
          <w:b/>
          <w:lang w:eastAsia="ro-RO"/>
        </w:rPr>
        <w:t>Proiect de hotărâre privind aprobarea modificărilor în structura organizatorică a Spitalului Municipal Dej.</w:t>
      </w:r>
    </w:p>
    <w:p w:rsidR="00FF0C41" w:rsidRDefault="00F722A0" w:rsidP="00FF0C41">
      <w:pPr>
        <w:ind w:firstLine="708"/>
      </w:pPr>
      <w:r w:rsidRPr="0031390E">
        <w:rPr>
          <w:b/>
          <w:u w:val="single"/>
        </w:rPr>
        <w:t>Domnul Primar Morar Costan</w:t>
      </w:r>
      <w:r w:rsidR="00FF0C41">
        <w:rPr>
          <w:b/>
          <w:u w:val="single"/>
        </w:rPr>
        <w:t>:</w:t>
      </w:r>
      <w:r w:rsidR="00FF0C41">
        <w:t xml:space="preserve"> </w:t>
      </w:r>
      <w:r>
        <w:t xml:space="preserve"> </w:t>
      </w:r>
      <w:r w:rsidR="00B655E2">
        <w:t xml:space="preserve">Restructurarea Spitalului se impune datorită restricțiilor bugetare și a tendințelor de diminuare a capacității de contractare cu Casa Județeană de Asigurări sociale cu 15%, a crescut numărul cazurilor tratate în regim de spitalizare de zi. S-a redus numărul de paturi de la 411 la 348, din totalul de 486 posturi sunt ocupate 382, dar Spitalul dispune de o echipă managerială bună, care estimează că în anul 2014 se pot diminua numărul de cazuri tratate cu 858 cazuri. Reorganizarea </w:t>
      </w:r>
      <w:r w:rsidR="00DB1D90">
        <w:t>presupu</w:t>
      </w:r>
      <w:r w:rsidR="00B655E2">
        <w:t xml:space="preserve">ne </w:t>
      </w:r>
      <w:r w:rsidR="00DB1D90">
        <w:t>cabinete ambulatorii de specialitate în toate specialitățile existente în Spital, cu corespondent în secțiile cu paturi.</w:t>
      </w:r>
      <w:r w:rsidR="00B655E2">
        <w:t xml:space="preserve"> </w:t>
      </w:r>
    </w:p>
    <w:p w:rsidR="00DB1D90" w:rsidRDefault="00DB1D90" w:rsidP="00DB1D90">
      <w:pPr>
        <w:ind w:firstLine="708"/>
        <w:rPr>
          <w:lang w:eastAsia="ro-RO"/>
        </w:rPr>
      </w:pPr>
      <w:r>
        <w:t xml:space="preserve">Se trece la consultarea </w:t>
      </w:r>
      <w:r w:rsidRPr="007348F4">
        <w:rPr>
          <w:b/>
        </w:rPr>
        <w:t>comisiilor de specialitate</w:t>
      </w:r>
      <w:r>
        <w:t xml:space="preserve">: </w:t>
      </w:r>
      <w:r w:rsidRPr="004A49EF">
        <w:rPr>
          <w:lang w:eastAsia="ro-RO"/>
        </w:rPr>
        <w:t>com</w:t>
      </w:r>
      <w:r>
        <w:rPr>
          <w:lang w:eastAsia="ro-RO"/>
        </w:rPr>
        <w:t>isia economică - aviz favorabil</w:t>
      </w:r>
      <w:r w:rsidRPr="004A49EF">
        <w:rPr>
          <w:lang w:eastAsia="ro-RO"/>
        </w:rPr>
        <w:t>; comisia de urbanism - aviz favorabil; comisia învățământ – cultură -  aviz favorabil, comisia juridică - aviz favorabil.</w:t>
      </w:r>
    </w:p>
    <w:p w:rsidR="00DB1D90" w:rsidRDefault="00DB1D90" w:rsidP="00DB1D90">
      <w:pPr>
        <w:ind w:firstLine="708"/>
        <w:rPr>
          <w:b/>
          <w:lang w:eastAsia="ro-RO"/>
        </w:rPr>
      </w:pPr>
      <w:r>
        <w:rPr>
          <w:lang w:eastAsia="ro-RO"/>
        </w:rPr>
        <w:t xml:space="preserve">Nefiind luări de cuvânt, proiectul este votat cu </w:t>
      </w:r>
      <w:r>
        <w:rPr>
          <w:b/>
          <w:lang w:eastAsia="ro-RO"/>
        </w:rPr>
        <w:t>18</w:t>
      </w:r>
      <w:r w:rsidRPr="00EA446F">
        <w:rPr>
          <w:b/>
          <w:lang w:eastAsia="ro-RO"/>
        </w:rPr>
        <w:t xml:space="preserve"> voturi </w:t>
      </w:r>
      <w:r>
        <w:rPr>
          <w:b/>
        </w:rPr>
        <w:t>’’</w:t>
      </w:r>
      <w:r w:rsidRPr="00EA446F">
        <w:rPr>
          <w:b/>
          <w:lang w:eastAsia="ro-RO"/>
        </w:rPr>
        <w:t>pentru</w:t>
      </w:r>
      <w:r>
        <w:rPr>
          <w:b/>
        </w:rPr>
        <w:t>’’</w:t>
      </w:r>
      <w:r w:rsidRPr="00EA446F">
        <w:rPr>
          <w:b/>
          <w:lang w:eastAsia="ro-RO"/>
        </w:rPr>
        <w:t>.</w:t>
      </w:r>
    </w:p>
    <w:p w:rsidR="00DB1D90" w:rsidRDefault="00DB1D90" w:rsidP="00DB1D90">
      <w:pPr>
        <w:ind w:firstLine="708"/>
        <w:rPr>
          <w:b/>
          <w:lang w:eastAsia="ro-RO"/>
        </w:rPr>
      </w:pPr>
      <w:r w:rsidRPr="00DB1D90">
        <w:rPr>
          <w:b/>
          <w:u w:val="single"/>
          <w:lang w:eastAsia="ro-RO"/>
        </w:rPr>
        <w:t>Punctul 4.</w:t>
      </w:r>
      <w:r w:rsidRPr="00DB1D90">
        <w:rPr>
          <w:b/>
          <w:lang w:eastAsia="ro-RO"/>
        </w:rPr>
        <w:t xml:space="preserve"> </w:t>
      </w:r>
      <w:r w:rsidRPr="00B11C47">
        <w:rPr>
          <w:b/>
          <w:lang w:eastAsia="ro-RO"/>
        </w:rPr>
        <w:t>Proiect de hotărâre privind aprobarea cofinanțării cu cota de 5 % din valoarea proiectelor propuse a se realiza în anul 2014 din fondul Ministerului Sănătății pentru dotări cu echipamente medicale în cadrul Spitalului Municipal Dej.</w:t>
      </w:r>
    </w:p>
    <w:p w:rsidR="00DB1D90" w:rsidRDefault="00DB1D90" w:rsidP="00DB1D90">
      <w:pPr>
        <w:ind w:firstLine="708"/>
      </w:pPr>
      <w:r w:rsidRPr="0031390E">
        <w:rPr>
          <w:b/>
          <w:u w:val="single"/>
        </w:rPr>
        <w:t>Domnul Primar Morar Costan</w:t>
      </w:r>
      <w:r>
        <w:rPr>
          <w:b/>
          <w:u w:val="single"/>
        </w:rPr>
        <w:t>:</w:t>
      </w:r>
      <w:r>
        <w:t xml:space="preserve"> </w:t>
      </w:r>
      <w:r w:rsidR="002D4AFC">
        <w:t>supunem atenției cofinanțarea cu suma de 272,71 mii lei, ceea ce reprezintă 5 % din valoarea proiectelor pentru dotări medicale din fondul Ministerului Sănătății, sumă ce va fi cuprinsă în bugetul local al Municipiului Dej pe anul 2014. ș</w:t>
      </w:r>
      <w:r w:rsidR="002235F1">
        <w:t>i necesară achiziționării echi</w:t>
      </w:r>
      <w:r w:rsidR="002D4AFC">
        <w:t>pamentelor medicale.</w:t>
      </w:r>
      <w:r>
        <w:t xml:space="preserve"> </w:t>
      </w:r>
    </w:p>
    <w:p w:rsidR="002D4AFC" w:rsidRDefault="002D4AFC" w:rsidP="002D4AFC">
      <w:pPr>
        <w:ind w:firstLine="708"/>
        <w:rPr>
          <w:lang w:eastAsia="ro-RO"/>
        </w:rPr>
      </w:pPr>
      <w:r>
        <w:t xml:space="preserve">Se trece la consultarea </w:t>
      </w:r>
      <w:r w:rsidRPr="007348F4">
        <w:rPr>
          <w:b/>
        </w:rPr>
        <w:t>comisiilor de specialitate</w:t>
      </w:r>
      <w:r>
        <w:t xml:space="preserve">: </w:t>
      </w:r>
      <w:r w:rsidRPr="004A49EF">
        <w:rPr>
          <w:lang w:eastAsia="ro-RO"/>
        </w:rPr>
        <w:t>com</w:t>
      </w:r>
      <w:r>
        <w:rPr>
          <w:lang w:eastAsia="ro-RO"/>
        </w:rPr>
        <w:t>isia economică - aviz favorabil</w:t>
      </w:r>
      <w:r w:rsidRPr="004A49EF">
        <w:rPr>
          <w:lang w:eastAsia="ro-RO"/>
        </w:rPr>
        <w:t>; comisia de urbanism - aviz favorabil; comisia învățământ – cultură -  aviz favorabil, comisia juridică - aviz favorabil.</w:t>
      </w:r>
    </w:p>
    <w:p w:rsidR="002D4AFC" w:rsidRDefault="002D4AFC" w:rsidP="002D4AFC">
      <w:pPr>
        <w:ind w:firstLine="708"/>
        <w:rPr>
          <w:b/>
          <w:lang w:eastAsia="ro-RO"/>
        </w:rPr>
      </w:pPr>
      <w:r>
        <w:rPr>
          <w:lang w:eastAsia="ro-RO"/>
        </w:rPr>
        <w:t xml:space="preserve">Nefiind luări de cuvânt, proiectul este votat cu </w:t>
      </w:r>
      <w:r>
        <w:rPr>
          <w:b/>
          <w:lang w:eastAsia="ro-RO"/>
        </w:rPr>
        <w:t>18</w:t>
      </w:r>
      <w:r w:rsidRPr="00EA446F">
        <w:rPr>
          <w:b/>
          <w:lang w:eastAsia="ro-RO"/>
        </w:rPr>
        <w:t xml:space="preserve"> voturi </w:t>
      </w:r>
      <w:r>
        <w:rPr>
          <w:b/>
        </w:rPr>
        <w:t>’’</w:t>
      </w:r>
      <w:r w:rsidRPr="00EA446F">
        <w:rPr>
          <w:b/>
          <w:lang w:eastAsia="ro-RO"/>
        </w:rPr>
        <w:t>pentru</w:t>
      </w:r>
      <w:r>
        <w:rPr>
          <w:b/>
        </w:rPr>
        <w:t>’’</w:t>
      </w:r>
      <w:r w:rsidRPr="00EA446F">
        <w:rPr>
          <w:b/>
          <w:lang w:eastAsia="ro-RO"/>
        </w:rPr>
        <w:t>.</w:t>
      </w:r>
    </w:p>
    <w:p w:rsidR="002D4AFC" w:rsidRDefault="002D4AFC" w:rsidP="002D4AFC">
      <w:pPr>
        <w:ind w:firstLine="708"/>
        <w:rPr>
          <w:b/>
          <w:lang w:eastAsia="ro-RO"/>
        </w:rPr>
      </w:pPr>
      <w:r w:rsidRPr="002D4AFC">
        <w:rPr>
          <w:lang w:eastAsia="ro-RO"/>
        </w:rPr>
        <w:t>Se trece la</w:t>
      </w:r>
      <w:r>
        <w:rPr>
          <w:b/>
          <w:lang w:eastAsia="ro-RO"/>
        </w:rPr>
        <w:t xml:space="preserve"> </w:t>
      </w:r>
      <w:r w:rsidRPr="002D4AFC">
        <w:rPr>
          <w:b/>
          <w:u w:val="single"/>
          <w:lang w:eastAsia="ro-RO"/>
        </w:rPr>
        <w:t>Punctul 5.</w:t>
      </w:r>
      <w:r w:rsidRPr="002D4AFC">
        <w:rPr>
          <w:b/>
          <w:lang w:eastAsia="ro-RO"/>
        </w:rPr>
        <w:t xml:space="preserve"> </w:t>
      </w:r>
      <w:r w:rsidRPr="00B11C47">
        <w:rPr>
          <w:b/>
          <w:lang w:eastAsia="ro-RO"/>
        </w:rPr>
        <w:t>Proiect de hotărâre privind aprobarea contului de execuţie al bugetului local al Municipiului Dej la data de 31 decembrie 2013.</w:t>
      </w:r>
    </w:p>
    <w:p w:rsidR="002D4AFC" w:rsidRPr="00B95A59" w:rsidRDefault="002D4AFC" w:rsidP="002D4AFC">
      <w:pPr>
        <w:ind w:firstLine="708"/>
        <w:rPr>
          <w:lang w:eastAsia="ro-RO"/>
        </w:rPr>
      </w:pPr>
      <w:r w:rsidRPr="0031390E">
        <w:rPr>
          <w:b/>
          <w:u w:val="single"/>
        </w:rPr>
        <w:t>Domnul Primar Morar Costan</w:t>
      </w:r>
      <w:r>
        <w:rPr>
          <w:b/>
          <w:u w:val="single"/>
        </w:rPr>
        <w:t>:</w:t>
      </w:r>
      <w:r w:rsidR="00B95A59">
        <w:rPr>
          <w:b/>
          <w:u w:val="single"/>
        </w:rPr>
        <w:t xml:space="preserve"> </w:t>
      </w:r>
      <w:r w:rsidR="00B95A59" w:rsidRPr="00B95A59">
        <w:t>Contul de execuție al b</w:t>
      </w:r>
      <w:r w:rsidR="00126423">
        <w:t>ugetu</w:t>
      </w:r>
      <w:r w:rsidR="00B95A59">
        <w:t xml:space="preserve">lui local se prezintă la </w:t>
      </w:r>
      <w:r w:rsidR="00B95A59" w:rsidRPr="00D5469E">
        <w:rPr>
          <w:b/>
        </w:rPr>
        <w:t>partea de venituri</w:t>
      </w:r>
      <w:r w:rsidR="00B95A59">
        <w:t>: prevederi inițiale – 59.813,00 mii lei; prevederi bugetare definitive – 70.857,14 mii lei, care s-a rectificat cu sumele primite suplimentar. Veniturile totale în sumă de 66.661,79 mii lei au fo</w:t>
      </w:r>
      <w:r w:rsidR="00D5469E">
        <w:t>st realizate în proporție de 94,</w:t>
      </w:r>
      <w:r w:rsidR="00B95A59">
        <w:t>08 % față de prevederile bugetare, astfel: venituri proprii – 33.219,58 mii lei,</w:t>
      </w:r>
      <w:r w:rsidR="00CB1D36">
        <w:t xml:space="preserve"> </w:t>
      </w:r>
      <w:r w:rsidR="00126423">
        <w:t xml:space="preserve">subvenții 2.330,63 mii lei, sume din fonduri europene – 5.027,94 mii lei. Veniturile proprii au fost realizate în proporție de 90,60 % față de prevederile bugetare. </w:t>
      </w:r>
      <w:r w:rsidR="00126423" w:rsidRPr="00D5469E">
        <w:rPr>
          <w:b/>
        </w:rPr>
        <w:t>Cheltuielile totale</w:t>
      </w:r>
      <w:r w:rsidR="00126423">
        <w:t xml:space="preserve"> în sumă de  466.215.408 lei au fost realizate în proporție de 90,17 % față de prevederi. Diferența între încasările realizate și plățile efectuate în sumă de 446,38 mii lei reprezintă disponibilul bugetului la data de 31 decembrie 2013, la care se adaugă excedentul în sumă de 2.579,03 mii lei, excedentul definitiv fiind de 3.024,41 mii lei.</w:t>
      </w:r>
    </w:p>
    <w:p w:rsidR="00D5469E" w:rsidRDefault="00D5469E" w:rsidP="00D5469E">
      <w:pPr>
        <w:ind w:firstLine="708"/>
        <w:rPr>
          <w:lang w:eastAsia="ro-RO"/>
        </w:rPr>
      </w:pPr>
      <w:r>
        <w:lastRenderedPageBreak/>
        <w:t xml:space="preserve">Se trece la consultarea </w:t>
      </w:r>
      <w:r w:rsidRPr="007348F4">
        <w:rPr>
          <w:b/>
        </w:rPr>
        <w:t>comisiilor de specialitate</w:t>
      </w:r>
      <w:r>
        <w:t xml:space="preserve">: </w:t>
      </w:r>
      <w:r w:rsidRPr="004A49EF">
        <w:rPr>
          <w:lang w:eastAsia="ro-RO"/>
        </w:rPr>
        <w:t>com</w:t>
      </w:r>
      <w:r>
        <w:rPr>
          <w:lang w:eastAsia="ro-RO"/>
        </w:rPr>
        <w:t>isia economică - aviz favorabil</w:t>
      </w:r>
      <w:r w:rsidRPr="004A49EF">
        <w:rPr>
          <w:lang w:eastAsia="ro-RO"/>
        </w:rPr>
        <w:t>; comisia de urbanism - aviz favorabil; comisia învățământ – cultură -  aviz favorabil, comisia juridică - aviz favorabil.</w:t>
      </w:r>
    </w:p>
    <w:p w:rsidR="00E10BF8" w:rsidRDefault="00E10BF8" w:rsidP="00D5469E">
      <w:pPr>
        <w:ind w:firstLine="708"/>
        <w:rPr>
          <w:lang w:eastAsia="ro-RO"/>
        </w:rPr>
      </w:pPr>
      <w:r>
        <w:rPr>
          <w:lang w:eastAsia="ro-RO"/>
        </w:rPr>
        <w:t xml:space="preserve">Luări de cuvânt: </w:t>
      </w:r>
      <w:r w:rsidRPr="00E10BF8">
        <w:rPr>
          <w:b/>
          <w:u w:val="single"/>
          <w:lang w:eastAsia="ro-RO"/>
        </w:rPr>
        <w:t>domnul consilier Lazăr Nicolae</w:t>
      </w:r>
      <w:r>
        <w:rPr>
          <w:b/>
          <w:u w:val="single"/>
          <w:lang w:eastAsia="ro-RO"/>
        </w:rPr>
        <w:t xml:space="preserve"> </w:t>
      </w:r>
      <w:r>
        <w:rPr>
          <w:lang w:eastAsia="ro-RO"/>
        </w:rPr>
        <w:t>dorește să cunoască ce lucrări începute și nefinalizate există și ce reprezintă diferența în sumă de 259,03 mii lei?</w:t>
      </w:r>
    </w:p>
    <w:p w:rsidR="00E10BF8" w:rsidRDefault="00E10BF8" w:rsidP="00D5469E">
      <w:pPr>
        <w:ind w:firstLine="708"/>
      </w:pPr>
      <w:r w:rsidRPr="0031390E">
        <w:rPr>
          <w:b/>
          <w:u w:val="single"/>
        </w:rPr>
        <w:t>Domnul Primar Morar Costan</w:t>
      </w:r>
      <w:r>
        <w:rPr>
          <w:b/>
          <w:u w:val="single"/>
        </w:rPr>
        <w:t>:</w:t>
      </w:r>
      <w:r w:rsidR="00931777">
        <w:t xml:space="preserve"> Suma reprezintă rambursarea co</w:t>
      </w:r>
      <w:r>
        <w:t xml:space="preserve">stului lucrărilor de la Colegiul Național </w:t>
      </w:r>
      <w:r w:rsidR="002235F1">
        <w:rPr>
          <w:lang w:val="en-US"/>
        </w:rPr>
        <w:t>‘’</w:t>
      </w:r>
      <w:r>
        <w:t>Andrei Mureșanu</w:t>
      </w:r>
      <w:r w:rsidR="002235F1">
        <w:t>’’</w:t>
      </w:r>
      <w:r>
        <w:t>, de la Ministerul Învățământului care se rambursează datoria împrumutului realizat la C.E.C. Banc.</w:t>
      </w:r>
    </w:p>
    <w:p w:rsidR="00E10BF8" w:rsidRDefault="00E10BF8" w:rsidP="00D5469E">
      <w:pPr>
        <w:ind w:firstLine="708"/>
      </w:pPr>
      <w:r w:rsidRPr="00E10BF8">
        <w:rPr>
          <w:b/>
          <w:u w:val="single"/>
        </w:rPr>
        <w:t xml:space="preserve">Domnul consilier </w:t>
      </w:r>
      <w:proofErr w:type="spellStart"/>
      <w:r w:rsidRPr="00E10BF8">
        <w:rPr>
          <w:b/>
          <w:u w:val="single"/>
        </w:rPr>
        <w:t>Bonta</w:t>
      </w:r>
      <w:proofErr w:type="spellEnd"/>
      <w:r w:rsidRPr="00E10BF8">
        <w:rPr>
          <w:b/>
          <w:u w:val="single"/>
        </w:rPr>
        <w:t xml:space="preserve"> Dan Silviu</w:t>
      </w:r>
      <w:r>
        <w:rPr>
          <w:b/>
          <w:u w:val="single"/>
        </w:rPr>
        <w:t xml:space="preserve">: </w:t>
      </w:r>
      <w:r>
        <w:t xml:space="preserve"> dorește o situație clară a investițiilor, care să fie prezentată sintetic și să poată fi urmărită pe tot parcursul anului bugetar.</w:t>
      </w:r>
    </w:p>
    <w:p w:rsidR="00E10BF8" w:rsidRDefault="00E10BF8" w:rsidP="00D5469E">
      <w:pPr>
        <w:ind w:firstLine="708"/>
      </w:pPr>
      <w:r w:rsidRPr="00E10BF8">
        <w:rPr>
          <w:b/>
          <w:u w:val="single"/>
        </w:rPr>
        <w:t>Doamna consilier Alexandru Melinda</w:t>
      </w:r>
      <w:r>
        <w:rPr>
          <w:b/>
          <w:u w:val="single"/>
        </w:rPr>
        <w:t xml:space="preserve">: </w:t>
      </w:r>
      <w:r>
        <w:t>dorește ca indicatorii tehnico – economici la nivel de investiții să fie aprobați prin hotărâre de consiliu local pentru a fi evitate desele rectificări bugetare din cursul anului.</w:t>
      </w:r>
    </w:p>
    <w:p w:rsidR="00E10BF8" w:rsidRDefault="00E10BF8" w:rsidP="00D5469E">
      <w:pPr>
        <w:ind w:firstLine="708"/>
      </w:pPr>
      <w:r w:rsidRPr="0031390E">
        <w:rPr>
          <w:b/>
          <w:u w:val="single"/>
        </w:rPr>
        <w:t>Domnul Primar Morar Costan</w:t>
      </w:r>
      <w:r>
        <w:rPr>
          <w:b/>
          <w:u w:val="single"/>
        </w:rPr>
        <w:t xml:space="preserve">: </w:t>
      </w:r>
      <w:r w:rsidR="00FF3D97">
        <w:t>Toate investițiile se fac pe bază de proiect, apoi se aprobă lista de investiții și apoi urmează licitația.</w:t>
      </w:r>
    </w:p>
    <w:p w:rsidR="00FF3D97" w:rsidRPr="00FF3D97" w:rsidRDefault="00FF3D97" w:rsidP="00D5469E">
      <w:pPr>
        <w:ind w:firstLine="708"/>
      </w:pPr>
      <w:r w:rsidRPr="00FF3D97">
        <w:rPr>
          <w:b/>
          <w:u w:val="single"/>
        </w:rPr>
        <w:t>Domnul consilier Mailat Ion Sorin:</w:t>
      </w:r>
      <w:r>
        <w:t xml:space="preserve"> Pentru a evita problemele cu care se confruntă Compania </w:t>
      </w:r>
      <w:proofErr w:type="spellStart"/>
      <w:r>
        <w:t>Transurb</w:t>
      </w:r>
      <w:proofErr w:type="spellEnd"/>
      <w:r>
        <w:t xml:space="preserve"> S.A., pentru a evita repetarea unor aspecte, în fiecare lună să se prezinte o Informare în care să prezinte situația reală a cheltuielilor și datoriilor cu care se confruntă.</w:t>
      </w:r>
    </w:p>
    <w:p w:rsidR="00D5469E" w:rsidRDefault="00D5469E" w:rsidP="00D5469E">
      <w:pPr>
        <w:ind w:firstLine="708"/>
        <w:rPr>
          <w:b/>
          <w:lang w:eastAsia="ro-RO"/>
        </w:rPr>
      </w:pPr>
      <w:r>
        <w:rPr>
          <w:lang w:eastAsia="ro-RO"/>
        </w:rPr>
        <w:t xml:space="preserve">Nefiind luări de cuvânt, proiectul este votat cu </w:t>
      </w:r>
      <w:r>
        <w:rPr>
          <w:b/>
          <w:lang w:eastAsia="ro-RO"/>
        </w:rPr>
        <w:t>18</w:t>
      </w:r>
      <w:r w:rsidRPr="00EA446F">
        <w:rPr>
          <w:b/>
          <w:lang w:eastAsia="ro-RO"/>
        </w:rPr>
        <w:t xml:space="preserve"> voturi </w:t>
      </w:r>
      <w:r>
        <w:rPr>
          <w:b/>
        </w:rPr>
        <w:t>’’</w:t>
      </w:r>
      <w:r w:rsidRPr="00EA446F">
        <w:rPr>
          <w:b/>
          <w:lang w:eastAsia="ro-RO"/>
        </w:rPr>
        <w:t>pentru</w:t>
      </w:r>
      <w:r>
        <w:rPr>
          <w:b/>
        </w:rPr>
        <w:t>’’</w:t>
      </w:r>
      <w:r w:rsidRPr="00EA446F">
        <w:rPr>
          <w:b/>
          <w:lang w:eastAsia="ro-RO"/>
        </w:rPr>
        <w:t>.</w:t>
      </w:r>
    </w:p>
    <w:p w:rsidR="00D5469E" w:rsidRDefault="00D5469E" w:rsidP="00D5469E">
      <w:pPr>
        <w:ind w:firstLine="708"/>
        <w:rPr>
          <w:b/>
          <w:lang w:eastAsia="ro-RO"/>
        </w:rPr>
      </w:pPr>
      <w:r>
        <w:rPr>
          <w:b/>
          <w:lang w:eastAsia="ro-RO"/>
        </w:rPr>
        <w:t>Punctul 6.</w:t>
      </w:r>
      <w:r w:rsidRPr="00D5469E">
        <w:t xml:space="preserve"> </w:t>
      </w:r>
      <w:r w:rsidRPr="00D5469E">
        <w:rPr>
          <w:b/>
          <w:lang w:eastAsia="ro-RO"/>
        </w:rPr>
        <w:t>Proiect de hotărâre privind aprobarea utilizării excedentului bugetar înregistrat la data de 31 decembrie 2013.</w:t>
      </w:r>
    </w:p>
    <w:p w:rsidR="002D4AFC" w:rsidRDefault="00D5469E" w:rsidP="002D4AFC">
      <w:pPr>
        <w:ind w:firstLine="708"/>
      </w:pPr>
      <w:r w:rsidRPr="0031390E">
        <w:rPr>
          <w:b/>
          <w:u w:val="single"/>
        </w:rPr>
        <w:t>Domnul Primar Morar Costan</w:t>
      </w:r>
      <w:r>
        <w:rPr>
          <w:b/>
          <w:u w:val="single"/>
        </w:rPr>
        <w:t>:</w:t>
      </w:r>
      <w:r w:rsidR="00FF3D97">
        <w:t xml:space="preserve"> </w:t>
      </w:r>
      <w:r w:rsidR="000A5441">
        <w:t>propune utilizarea excedentului la data de 31 decembrie 2013, în sumă de 3.025.408,06 lei pentru obiectivele: rambursare credit pentru obiectivul reabilitare Colegiul Național Andrei Mureșanu, suma de 2.707.643,30 lei, achiziție teren pentru zona industrială Platforma Sud – 100.000 lei, suma de 33.700 lei pentru sistemul integrat de management al deșeurilor, pentru alte investiții suma de 184.064,76 lei.</w:t>
      </w:r>
    </w:p>
    <w:p w:rsidR="000A5441" w:rsidRDefault="000A5441" w:rsidP="000A5441">
      <w:pPr>
        <w:ind w:firstLine="708"/>
        <w:rPr>
          <w:lang w:eastAsia="ro-RO"/>
        </w:rPr>
      </w:pPr>
      <w:r>
        <w:t xml:space="preserve">Se trece la consultarea </w:t>
      </w:r>
      <w:r w:rsidRPr="007348F4">
        <w:rPr>
          <w:b/>
        </w:rPr>
        <w:t>comisiilor de specialitate</w:t>
      </w:r>
      <w:r>
        <w:t xml:space="preserve">: </w:t>
      </w:r>
      <w:r w:rsidRPr="004A49EF">
        <w:rPr>
          <w:lang w:eastAsia="ro-RO"/>
        </w:rPr>
        <w:t>com</w:t>
      </w:r>
      <w:r>
        <w:rPr>
          <w:lang w:eastAsia="ro-RO"/>
        </w:rPr>
        <w:t>isia economică - aviz favorabil</w:t>
      </w:r>
      <w:r w:rsidRPr="004A49EF">
        <w:rPr>
          <w:lang w:eastAsia="ro-RO"/>
        </w:rPr>
        <w:t>; comisia de urbanism - aviz favorabil; comisia învățământ – cultură -  aviz favorabil, comisia juridică - aviz favorabil.</w:t>
      </w:r>
    </w:p>
    <w:p w:rsidR="000A5441" w:rsidRDefault="000A5441" w:rsidP="000A5441">
      <w:pPr>
        <w:ind w:firstLine="708"/>
      </w:pPr>
      <w:r>
        <w:rPr>
          <w:lang w:eastAsia="ro-RO"/>
        </w:rPr>
        <w:t xml:space="preserve">Luări de cuvânt: </w:t>
      </w:r>
      <w:r w:rsidRPr="00E10BF8">
        <w:rPr>
          <w:b/>
          <w:u w:val="single"/>
          <w:lang w:eastAsia="ro-RO"/>
        </w:rPr>
        <w:t>domnul consilier Lazăr Nicolae</w:t>
      </w:r>
      <w:r>
        <w:rPr>
          <w:b/>
          <w:u w:val="single"/>
          <w:lang w:eastAsia="ro-RO"/>
        </w:rPr>
        <w:t xml:space="preserve">: </w:t>
      </w:r>
      <w:r>
        <w:rPr>
          <w:lang w:eastAsia="ro-RO"/>
        </w:rPr>
        <w:t xml:space="preserve">dorește să știe dacă este corect din punct de vedere legal ca suma de </w:t>
      </w:r>
      <w:r>
        <w:t>100.000 lei și</w:t>
      </w:r>
      <w:r w:rsidRPr="000A5441">
        <w:t xml:space="preserve"> </w:t>
      </w:r>
      <w:r>
        <w:t>suma de 184.064,76 lei, ținând cont de prevederile Legii</w:t>
      </w:r>
      <w:r w:rsidR="00931777">
        <w:t xml:space="preserve"> Nr. 267/2006 și Ordonanței de U</w:t>
      </w:r>
      <w:r>
        <w:t>rgență a Guvernului Nr. 4/2009, fondurile rămase să se dea din excedentul bugetar.</w:t>
      </w:r>
    </w:p>
    <w:p w:rsidR="000A5441" w:rsidRPr="000A5441" w:rsidRDefault="000A5441" w:rsidP="000A5441">
      <w:pPr>
        <w:ind w:firstLine="708"/>
      </w:pPr>
      <w:r w:rsidRPr="000A5441">
        <w:rPr>
          <w:b/>
          <w:u w:val="single"/>
        </w:rPr>
        <w:t xml:space="preserve">Doamna Director economic </w:t>
      </w:r>
      <w:proofErr w:type="spellStart"/>
      <w:r w:rsidRPr="000A5441">
        <w:rPr>
          <w:b/>
          <w:u w:val="single"/>
        </w:rPr>
        <w:t>Drentea</w:t>
      </w:r>
      <w:proofErr w:type="spellEnd"/>
      <w:r w:rsidRPr="000A5441">
        <w:rPr>
          <w:b/>
          <w:u w:val="single"/>
        </w:rPr>
        <w:t xml:space="preserve"> Angela:</w:t>
      </w:r>
      <w:r>
        <w:t xml:space="preserve"> </w:t>
      </w:r>
      <w:r w:rsidR="00931777">
        <w:t>suma de 184.064,76 lei merge la investiția canalizare Ocna Dej, o putem repoziționa ca sursă de finanțare din bugetul cheltuielilor de dezvoltare, sectorul dezvoltare, este perfect legal.</w:t>
      </w:r>
    </w:p>
    <w:p w:rsidR="00931777" w:rsidRDefault="00931777" w:rsidP="00931777">
      <w:pPr>
        <w:ind w:firstLine="708"/>
        <w:rPr>
          <w:b/>
          <w:lang w:eastAsia="ro-RO"/>
        </w:rPr>
      </w:pPr>
      <w:r>
        <w:rPr>
          <w:lang w:eastAsia="ro-RO"/>
        </w:rPr>
        <w:t xml:space="preserve">Nefiind luări de cuvânt, proiectul este votat cu </w:t>
      </w:r>
      <w:r>
        <w:rPr>
          <w:b/>
          <w:lang w:eastAsia="ro-RO"/>
        </w:rPr>
        <w:t>18</w:t>
      </w:r>
      <w:r w:rsidRPr="00EA446F">
        <w:rPr>
          <w:b/>
          <w:lang w:eastAsia="ro-RO"/>
        </w:rPr>
        <w:t xml:space="preserve"> voturi </w:t>
      </w:r>
      <w:r>
        <w:rPr>
          <w:b/>
        </w:rPr>
        <w:t>’’</w:t>
      </w:r>
      <w:r w:rsidRPr="00EA446F">
        <w:rPr>
          <w:b/>
          <w:lang w:eastAsia="ro-RO"/>
        </w:rPr>
        <w:t>pentru</w:t>
      </w:r>
      <w:r>
        <w:rPr>
          <w:b/>
        </w:rPr>
        <w:t>’’</w:t>
      </w:r>
      <w:r w:rsidRPr="00EA446F">
        <w:rPr>
          <w:b/>
          <w:lang w:eastAsia="ro-RO"/>
        </w:rPr>
        <w:t>.</w:t>
      </w:r>
    </w:p>
    <w:p w:rsidR="00DB1D90" w:rsidRPr="00931777" w:rsidRDefault="00931777" w:rsidP="00DB1D90">
      <w:pPr>
        <w:ind w:firstLine="708"/>
        <w:rPr>
          <w:b/>
        </w:rPr>
      </w:pPr>
      <w:r>
        <w:t xml:space="preserve">Se trece la </w:t>
      </w:r>
      <w:r w:rsidRPr="00931777">
        <w:rPr>
          <w:b/>
          <w:u w:val="single"/>
        </w:rPr>
        <w:t>Punctul 7.</w:t>
      </w:r>
      <w:r>
        <w:t xml:space="preserve"> </w:t>
      </w:r>
      <w:r w:rsidRPr="00931777">
        <w:rPr>
          <w:b/>
        </w:rPr>
        <w:t>Proiect de hotărâre privind aprobarea bugetului local de venituri şi cheltuieli al Consiliului Local al Municipiului Dej pe anul 2014.</w:t>
      </w:r>
    </w:p>
    <w:p w:rsidR="00DB1D90" w:rsidRDefault="00931777" w:rsidP="00DB1D90">
      <w:pPr>
        <w:ind w:firstLine="708"/>
      </w:pPr>
      <w:r w:rsidRPr="0031390E">
        <w:rPr>
          <w:b/>
          <w:u w:val="single"/>
        </w:rPr>
        <w:t>Domnul Primar Morar Costan</w:t>
      </w:r>
      <w:r>
        <w:rPr>
          <w:b/>
          <w:u w:val="single"/>
        </w:rPr>
        <w:t>:</w:t>
      </w:r>
      <w:r w:rsidR="00670D28">
        <w:rPr>
          <w:b/>
          <w:u w:val="single"/>
        </w:rPr>
        <w:t xml:space="preserve"> </w:t>
      </w:r>
      <w:r w:rsidR="00670D28" w:rsidRPr="00670D28">
        <w:t>prezintă</w:t>
      </w:r>
      <w:r w:rsidR="00670D28">
        <w:t xml:space="preserve"> bugetul de venituri și cheltuieli ca fiind cel mai important proiect din decursul anului, pentru că reprezintă baza, fundamentarea întregii activități. Un prim pas s-a făcut în luna decembrie prin aprobarea taxelor și impozitelor locale</w:t>
      </w:r>
      <w:r w:rsidR="00EF1ABD">
        <w:t>;</w:t>
      </w:r>
      <w:r w:rsidR="00670D28">
        <w:t xml:space="preserve"> </w:t>
      </w:r>
      <w:r w:rsidR="00EF1ABD">
        <w:t>apoi s-au</w:t>
      </w:r>
      <w:r w:rsidR="00670D28">
        <w:t xml:space="preserve"> </w:t>
      </w:r>
      <w:r w:rsidR="00EF1ABD">
        <w:t>distribuit</w:t>
      </w:r>
      <w:r w:rsidR="00670D28">
        <w:t xml:space="preserve"> bani </w:t>
      </w:r>
      <w:r w:rsidR="00EF1ABD">
        <w:t>din surse guvernamentale, defalcate din cheltuieli, la partea de venituri, care au fost incluse în buget.</w:t>
      </w:r>
    </w:p>
    <w:p w:rsidR="00EF1ABD" w:rsidRDefault="00EF1ABD" w:rsidP="00DB1D90">
      <w:pPr>
        <w:ind w:firstLine="708"/>
      </w:pPr>
      <w:r>
        <w:lastRenderedPageBreak/>
        <w:t xml:space="preserve">Total venituri în anul 2014 – </w:t>
      </w:r>
      <w:r w:rsidRPr="00BF4463">
        <w:rPr>
          <w:b/>
        </w:rPr>
        <w:t>suma de 62.377,20 mii lei</w:t>
      </w:r>
      <w:r>
        <w:t xml:space="preserve">, față de 66.661,79 mii lei realizări în anul 2013;  din </w:t>
      </w:r>
      <w:r w:rsidRPr="00BF4463">
        <w:rPr>
          <w:b/>
        </w:rPr>
        <w:t>venituri proprii avem suma de 36.922 mii lei</w:t>
      </w:r>
      <w:r w:rsidR="00BF4463">
        <w:t>, față de 33.219,58 mii lei de anul trecut.</w:t>
      </w:r>
    </w:p>
    <w:p w:rsidR="00B95A59" w:rsidRDefault="00BF4463" w:rsidP="00FF0C41">
      <w:pPr>
        <w:ind w:firstLine="708"/>
      </w:pPr>
      <w:r>
        <w:t>Cotele defalcate pe impozitul pe venit s-au prevăzut 17.770 mii lei, anul trecut s-a realizat în proporție de 98 % - 15.853 mii lei  față de 15.829,73 mii lei; anul ac</w:t>
      </w:r>
      <w:r w:rsidR="00FF4763">
        <w:t>esta suma s-a suplimentat cu 3.</w:t>
      </w:r>
      <w:r w:rsidR="00E627AB">
        <w:t>189 mii lei, deoarece baza de im</w:t>
      </w:r>
      <w:r>
        <w:t>pozitare pe clădiri s-a majorat acum doi ani și am fost obligați să ne aliniem și noi acestei cerințe.</w:t>
      </w:r>
      <w:r w:rsidR="00FF4763">
        <w:t xml:space="preserve">  La capitolul impozit pe clădiri, persoane fizice, am avut</w:t>
      </w:r>
      <w:r w:rsidR="00E627AB">
        <w:t xml:space="preserve"> în anul 2013 - </w:t>
      </w:r>
      <w:r w:rsidR="00FF4763">
        <w:t xml:space="preserve">2.400 mii lei, s-a realizat – 2.061,36 mii lei, am preconizat suma de 2.450 mii lei. Impozit pe terenuri persoane fizice am avut </w:t>
      </w:r>
      <w:r w:rsidR="00E627AB">
        <w:t xml:space="preserve"> anul trecut - </w:t>
      </w:r>
      <w:r w:rsidR="00FF4763">
        <w:t>800 mii lei, s-au realizat 742,70 mii lei, am preconizat 830 mii lei. Impozit pe terenuri persoane juridice – am avut</w:t>
      </w:r>
      <w:r w:rsidR="00E627AB">
        <w:t xml:space="preserve"> în anul 2013 -</w:t>
      </w:r>
      <w:r w:rsidR="00FF4763">
        <w:t xml:space="preserve"> 750 mii lei, am realizat 477,67 mii lei, am preconizat 600 mii lei. La capitolul impozit pe mijloacele de transport deținute de persoane fizice – am avut</w:t>
      </w:r>
      <w:r w:rsidR="00E627AB">
        <w:t xml:space="preserve"> în anul 2013 - </w:t>
      </w:r>
      <w:r w:rsidR="00FF4763">
        <w:t xml:space="preserve"> 2.500 mii lei, s-au realizat 2.178,79 mii lei, s-au preconizat 2.335 mii lei. La venituri din taxe administrative, amenzi, penalități – am avut</w:t>
      </w:r>
      <w:r w:rsidR="00E627AB">
        <w:t xml:space="preserve"> anul trecut - </w:t>
      </w:r>
      <w:r w:rsidR="00FF4763">
        <w:t xml:space="preserve"> 600 mii lei, s-au realizat 580,87 mii lei, s-au preconizat 700 mii lei.</w:t>
      </w:r>
    </w:p>
    <w:p w:rsidR="008870BD" w:rsidRDefault="00E627AB" w:rsidP="00FF0C41">
      <w:pPr>
        <w:ind w:firstLine="708"/>
      </w:pPr>
      <w:r>
        <w:t>Avem baza veniturilor să vedem costurile de funcționare și dezvoltare</w:t>
      </w:r>
      <w:r w:rsidR="000E48DD">
        <w:t>: total venituri 62.377,20 mii lei, venituri excedent – 3.025,408 mii lei, total venituri – 65.</w:t>
      </w:r>
      <w:r w:rsidR="00FF2344">
        <w:t>402,608 mii lei.  S</w:t>
      </w:r>
      <w:r w:rsidR="000E48DD">
        <w:t xml:space="preserve">e distribuie </w:t>
      </w:r>
      <w:r w:rsidR="00FF2344">
        <w:t xml:space="preserve">pentru secțiunea </w:t>
      </w:r>
      <w:r w:rsidR="000E48DD">
        <w:t xml:space="preserve"> funcționare, astfel:</w:t>
      </w:r>
      <w:r w:rsidR="00FF2344">
        <w:t xml:space="preserve"> din totalul de venituri în sumă de 62.071 mii lei, pentru autorități  publice, bunuri și servicii, în anul 2013 – suma de</w:t>
      </w:r>
      <w:r w:rsidR="008870BD">
        <w:t xml:space="preserve"> </w:t>
      </w:r>
      <w:r w:rsidR="00FF2344">
        <w:t>911,720 mii lei, realizat – 1.</w:t>
      </w:r>
      <w:r w:rsidR="008870BD">
        <w:t>316,942, pentru anu</w:t>
      </w:r>
      <w:r w:rsidR="00FF2344">
        <w:t>l 2014</w:t>
      </w:r>
      <w:r w:rsidR="008870BD">
        <w:t>,</w:t>
      </w:r>
      <w:r w:rsidR="00FF2344">
        <w:t xml:space="preserve"> suma de 1.250 mii lei. Capitolul Ordine publică și siguranța națională se alocă pentru bunuri și servicii 50 mii lei; pentru învățământ – suma de 2.680 mii lei, Sănătate 25 mii lei, Cu7ltură – 3.050 mii lei. Pentru Asigurări și asistență socială – suma de 6.171,500 mii lei, Servicii și dezvoltare publică </w:t>
      </w:r>
      <w:r w:rsidR="00512EFA">
        <w:t>-</w:t>
      </w:r>
      <w:r w:rsidR="00FF2344">
        <w:t xml:space="preserve"> 2.278,800 mii lei; pentru bunuri și servicii 1.500 mii lei;</w:t>
      </w:r>
      <w:r w:rsidR="00512EFA">
        <w:t xml:space="preserve"> </w:t>
      </w:r>
      <w:r w:rsidR="00FF2344">
        <w:t>pentru Transporturi, suma de 6.563,400 mii lei, bunuri și servicii  3.350 mii lei.</w:t>
      </w:r>
    </w:p>
    <w:p w:rsidR="00706BAA" w:rsidRDefault="00121B99" w:rsidP="00FF0C41">
      <w:pPr>
        <w:ind w:firstLine="708"/>
      </w:pPr>
      <w:r>
        <w:t>Se continuă cu Lista de i</w:t>
      </w:r>
      <w:r w:rsidR="008870BD">
        <w:t>nvestiții pe anul 2014</w:t>
      </w:r>
      <w:r w:rsidR="00F326FC">
        <w:t>, avem 10.571.70 mii lei; distribuiți pentru lucrări î</w:t>
      </w:r>
      <w:r w:rsidR="00706BAA">
        <w:t xml:space="preserve">n continuare – 4.619,70 mii lei – </w:t>
      </w:r>
    </w:p>
    <w:p w:rsidR="00706BAA" w:rsidRDefault="00706BAA" w:rsidP="00FF0C41">
      <w:pPr>
        <w:ind w:firstLine="708"/>
      </w:pPr>
      <w:r>
        <w:t>Autorităţi publice – cheltuieli şi investiţii – 650.00 mii lei; Servicii publice generale – 20.00 mii lei; învăţământ – 885.00 mii lei; Lucrări noi – 290.00 mii lei; alte cheltuieli de investiţii, achiziţie imobil Şcoala Mihai Eminescu – 325.00 mii lei.</w:t>
      </w:r>
      <w:r w:rsidR="00512EFA">
        <w:t xml:space="preserve"> </w:t>
      </w:r>
    </w:p>
    <w:p w:rsidR="009137B6" w:rsidRDefault="00706BAA" w:rsidP="00FF0C41">
      <w:pPr>
        <w:ind w:firstLine="708"/>
      </w:pPr>
      <w:r>
        <w:t xml:space="preserve">Sănătate </w:t>
      </w:r>
      <w:r w:rsidR="009137B6">
        <w:t>– Total – 718.00 mii lei; Lucrări noi – 80.00 lei, Alte cheltuieli de investiţii – 638.00 mii lei;</w:t>
      </w:r>
    </w:p>
    <w:p w:rsidR="009137B6" w:rsidRDefault="009137B6" w:rsidP="00FF0C41">
      <w:pPr>
        <w:ind w:firstLine="708"/>
      </w:pPr>
      <w:r>
        <w:t>Cultură, Religie – total – 819 mii lei; lucrări în continuare – 550 mii lei; alte cheltuieli şi investiţii – 130 mii lei;</w:t>
      </w:r>
    </w:p>
    <w:p w:rsidR="009137B6" w:rsidRDefault="009137B6" w:rsidP="00FF0C41">
      <w:pPr>
        <w:ind w:firstLine="708"/>
      </w:pPr>
      <w:r>
        <w:t>Asistenţă socială – total 131 mii lei; lucrări noi 131 mii lei;</w:t>
      </w:r>
    </w:p>
    <w:p w:rsidR="009137B6" w:rsidRDefault="009137B6" w:rsidP="00FF0C41">
      <w:pPr>
        <w:ind w:firstLine="708"/>
      </w:pPr>
      <w:r>
        <w:t>Servicii şi dezvoltare publice – total 3906,70 mii lei; Lucrări în continuare – 2.518,70 mii lei, Lucrări noi – 1.038 mii lei; Alte cheltuieli şi investiţii – 350 mii lei;</w:t>
      </w:r>
    </w:p>
    <w:p w:rsidR="009137B6" w:rsidRDefault="009137B6" w:rsidP="00FF0C41">
      <w:pPr>
        <w:ind w:firstLine="708"/>
      </w:pPr>
      <w:r>
        <w:t xml:space="preserve">Transporturi –  total - 3.422 mii lei, Lucrări în continuare  1.692 mii lei; Lucrări noi 1.750 mii lei; modernizare străzi zona centrală, Proiectare străzi </w:t>
      </w:r>
      <w:proofErr w:type="spellStart"/>
      <w:r>
        <w:t>ăn</w:t>
      </w:r>
      <w:proofErr w:type="spellEnd"/>
      <w:r>
        <w:t xml:space="preserve"> Municipiul Dej, Modernizare străzi din fonduri europene.</w:t>
      </w:r>
    </w:p>
    <w:p w:rsidR="00512EFA" w:rsidRDefault="00512EFA" w:rsidP="00FF0C41">
      <w:pPr>
        <w:ind w:firstLine="708"/>
      </w:pPr>
      <w:r>
        <w:t xml:space="preserve">Se încearcă găsirea unui echilibru perfect pentru acoperirea tuturor ariilor pe care le cuprinde bugetul local. </w:t>
      </w:r>
    </w:p>
    <w:p w:rsidR="00BF4463" w:rsidRDefault="00512EFA" w:rsidP="00FF0C41">
      <w:pPr>
        <w:ind w:firstLine="708"/>
      </w:pPr>
      <w:r>
        <w:t xml:space="preserve">Luări de cuvânt: </w:t>
      </w:r>
      <w:r w:rsidR="008870BD">
        <w:t xml:space="preserve"> </w:t>
      </w:r>
      <w:r w:rsidRPr="00512EFA">
        <w:rPr>
          <w:b/>
          <w:u w:val="single"/>
        </w:rPr>
        <w:t xml:space="preserve">domnul consilier </w:t>
      </w:r>
      <w:proofErr w:type="spellStart"/>
      <w:r w:rsidRPr="00512EFA">
        <w:rPr>
          <w:b/>
          <w:u w:val="single"/>
        </w:rPr>
        <w:t>Lazin</w:t>
      </w:r>
      <w:proofErr w:type="spellEnd"/>
      <w:r w:rsidRPr="00512EFA">
        <w:rPr>
          <w:b/>
          <w:u w:val="single"/>
        </w:rPr>
        <w:t xml:space="preserve"> Sebastian</w:t>
      </w:r>
      <w:r>
        <w:t>: Ce reprezintă plățile efectuate în anii precedenți ?</w:t>
      </w:r>
    </w:p>
    <w:p w:rsidR="00512EFA" w:rsidRPr="00512EFA" w:rsidRDefault="00512EFA" w:rsidP="00FF0C41">
      <w:pPr>
        <w:ind w:firstLine="708"/>
      </w:pPr>
      <w:r w:rsidRPr="00512EFA">
        <w:rPr>
          <w:b/>
          <w:u w:val="single"/>
        </w:rPr>
        <w:t xml:space="preserve">Doamna Director economic </w:t>
      </w:r>
      <w:proofErr w:type="spellStart"/>
      <w:r w:rsidRPr="00512EFA">
        <w:rPr>
          <w:b/>
          <w:u w:val="single"/>
        </w:rPr>
        <w:t>Drentea</w:t>
      </w:r>
      <w:proofErr w:type="spellEnd"/>
      <w:r w:rsidRPr="00512EFA">
        <w:rPr>
          <w:b/>
          <w:u w:val="single"/>
        </w:rPr>
        <w:t xml:space="preserve"> Angela</w:t>
      </w:r>
      <w:r>
        <w:rPr>
          <w:b/>
          <w:u w:val="single"/>
        </w:rPr>
        <w:t>:</w:t>
      </w:r>
      <w:r>
        <w:t xml:space="preserve"> reprezintă înapoierea cheltuielilor, recuperarea lor.</w:t>
      </w:r>
    </w:p>
    <w:p w:rsidR="00B95A59" w:rsidRDefault="00512EFA" w:rsidP="00FF0C41">
      <w:pPr>
        <w:ind w:firstLine="708"/>
      </w:pPr>
      <w:r>
        <w:rPr>
          <w:b/>
          <w:u w:val="single"/>
        </w:rPr>
        <w:t>Pr</w:t>
      </w:r>
      <w:r w:rsidRPr="00427229">
        <w:rPr>
          <w:b/>
          <w:u w:val="single"/>
        </w:rPr>
        <w:t>eședintele de ședință, do</w:t>
      </w:r>
      <w:r>
        <w:rPr>
          <w:b/>
          <w:u w:val="single"/>
        </w:rPr>
        <w:t>mnul</w:t>
      </w:r>
      <w:r w:rsidRPr="00427229">
        <w:rPr>
          <w:b/>
          <w:u w:val="single"/>
        </w:rPr>
        <w:t xml:space="preserve"> consilier </w:t>
      </w:r>
      <w:r>
        <w:rPr>
          <w:b/>
          <w:u w:val="single"/>
        </w:rPr>
        <w:t xml:space="preserve">Câmpan Vasile </w:t>
      </w:r>
      <w:r>
        <w:t>propune ca întrebările să fie puse pe capitole. Întrebări pentru capitolul Prevederi la bugetul local.</w:t>
      </w:r>
    </w:p>
    <w:p w:rsidR="00512EFA" w:rsidRDefault="00512EFA" w:rsidP="00FF0C41">
      <w:pPr>
        <w:ind w:firstLine="708"/>
      </w:pPr>
      <w:r w:rsidRPr="00512EFA">
        <w:rPr>
          <w:b/>
          <w:u w:val="single"/>
        </w:rPr>
        <w:lastRenderedPageBreak/>
        <w:t xml:space="preserve">Domnul consilier Lazăr Nicolae: </w:t>
      </w:r>
      <w:r>
        <w:t>de ce s-au prevăzut sume m</w:t>
      </w:r>
      <w:r w:rsidR="005B73E5">
        <w:t>ai mici pentru anul 2014, la</w:t>
      </w:r>
      <w:r>
        <w:t xml:space="preserve"> partea de venituri cu 284</w:t>
      </w:r>
      <w:r w:rsidR="005F2682">
        <w:t>,</w:t>
      </w:r>
      <w:r>
        <w:t>59 mii lei, iar la partea de cheltuieli, cu 812,80 mii lei</w:t>
      </w:r>
      <w:r w:rsidR="005F2682">
        <w:t xml:space="preserve"> </w:t>
      </w:r>
      <w:r>
        <w:t>?</w:t>
      </w:r>
    </w:p>
    <w:p w:rsidR="00512EFA" w:rsidRDefault="00512EFA" w:rsidP="00FF0C41">
      <w:pPr>
        <w:ind w:firstLine="708"/>
      </w:pPr>
      <w:r w:rsidRPr="00215FFC">
        <w:rPr>
          <w:b/>
          <w:u w:val="single"/>
        </w:rPr>
        <w:t>Domnul Primar Morar Costan:</w:t>
      </w:r>
      <w:r>
        <w:t xml:space="preserve"> </w:t>
      </w:r>
      <w:r w:rsidR="00215FFC">
        <w:t xml:space="preserve">Bugetul definitiv este mai mare, dar avem baza de pornire. În cursul anului vor </w:t>
      </w:r>
      <w:r w:rsidR="005F2682">
        <w:t>fi rectifi</w:t>
      </w:r>
      <w:r w:rsidR="00215FFC">
        <w:t>cări bugetare pozitive sau negative și aceste sume vor fi considerate realizări, la final.</w:t>
      </w:r>
    </w:p>
    <w:p w:rsidR="005F2682" w:rsidRDefault="005F2682" w:rsidP="00FF0C41">
      <w:pPr>
        <w:ind w:firstLine="708"/>
      </w:pPr>
      <w:r w:rsidRPr="00512EFA">
        <w:rPr>
          <w:b/>
          <w:u w:val="single"/>
        </w:rPr>
        <w:t>Domnul consilier Lazăr Nicolae:</w:t>
      </w:r>
      <w:r>
        <w:t xml:space="preserve"> unde s-a cuprins suma reprezentată de cei 5 % cotă finanțare de la Mi8nisterul Sănătății ?</w:t>
      </w:r>
    </w:p>
    <w:p w:rsidR="005F2682" w:rsidRDefault="005F2682" w:rsidP="00FF0C41">
      <w:pPr>
        <w:ind w:firstLine="708"/>
      </w:pPr>
      <w:r w:rsidRPr="00215FFC">
        <w:rPr>
          <w:b/>
          <w:u w:val="single"/>
        </w:rPr>
        <w:t>Domnul Primar Morar Costan:</w:t>
      </w:r>
      <w:r>
        <w:rPr>
          <w:b/>
          <w:u w:val="single"/>
        </w:rPr>
        <w:t xml:space="preserve"> </w:t>
      </w:r>
      <w:r>
        <w:t>În Lista de investiții, capitolul 51 – pregătiri pentru lucrări din fonduri europen</w:t>
      </w:r>
      <w:r w:rsidR="005B73E5">
        <w:t>e s-a prevăzut su</w:t>
      </w:r>
      <w:r>
        <w:t>ma de 300 mii lei. Este o problemă sensibilă</w:t>
      </w:r>
      <w:r w:rsidR="005B73E5">
        <w:t xml:space="preserve"> cu partea de venituri, chiar dacă anu</w:t>
      </w:r>
      <w:r>
        <w:t>l trecut am realizat 90,6 %, tot trebuie să reducem din</w:t>
      </w:r>
      <w:r w:rsidR="005B73E5">
        <w:t xml:space="preserve"> cheltuieli, tot trebuie o echi</w:t>
      </w:r>
      <w:r>
        <w:t>librare, plusăm la partea de venituri și evităm arieratele.</w:t>
      </w:r>
    </w:p>
    <w:p w:rsidR="005F2682" w:rsidRDefault="005F2682" w:rsidP="00FF0C41">
      <w:pPr>
        <w:ind w:firstLine="708"/>
      </w:pPr>
      <w:r>
        <w:t>Se propune discutarea Propunerea de buget pentru funcționare și dezvoltare:</w:t>
      </w:r>
    </w:p>
    <w:p w:rsidR="005F2682" w:rsidRDefault="005F2682" w:rsidP="00FF0C41">
      <w:pPr>
        <w:ind w:firstLine="708"/>
      </w:pPr>
      <w:r w:rsidRPr="005F2682">
        <w:rPr>
          <w:b/>
          <w:u w:val="single"/>
        </w:rPr>
        <w:t xml:space="preserve">Domnul consilier </w:t>
      </w:r>
      <w:proofErr w:type="spellStart"/>
      <w:r w:rsidRPr="005F2682">
        <w:rPr>
          <w:b/>
          <w:u w:val="single"/>
        </w:rPr>
        <w:t>Lazin</w:t>
      </w:r>
      <w:proofErr w:type="spellEnd"/>
      <w:r w:rsidRPr="005F2682">
        <w:rPr>
          <w:b/>
          <w:u w:val="single"/>
        </w:rPr>
        <w:t xml:space="preserve"> Sebastian</w:t>
      </w:r>
      <w:r>
        <w:t xml:space="preserve">: subvențiile pentru Societatea </w:t>
      </w:r>
      <w:proofErr w:type="spellStart"/>
      <w:r>
        <w:t>Transurb</w:t>
      </w:r>
      <w:proofErr w:type="spellEnd"/>
      <w:r>
        <w:t xml:space="preserve"> S.A. Dej – anul trecut s-au tot alocat 1.400 mii lei, 100 mii lei, 50 mii lei; anul acesta se va aloca 1.500 mii lei, dar tot nu s-au stins creanțele Primăriei față de această societate, cu atât mai mult cu cât se alocă un buget mai mic pentru școli, pentru reparații la aceste instituții, se reduce totul la </w:t>
      </w:r>
      <w:r w:rsidR="005B73E5">
        <w:t xml:space="preserve">costul standard/elev. </w:t>
      </w:r>
    </w:p>
    <w:p w:rsidR="005B73E5" w:rsidRDefault="005B73E5" w:rsidP="00FF0C41">
      <w:pPr>
        <w:ind w:firstLine="708"/>
      </w:pPr>
      <w:r w:rsidRPr="005B73E5">
        <w:rPr>
          <w:b/>
          <w:u w:val="single"/>
        </w:rPr>
        <w:t>Domnul consilier Bob Axinte:</w:t>
      </w:r>
      <w:r>
        <w:t xml:space="preserve"> referitor la costul standard/elev, în învățământ ar trebui să existe o finanțare suplimentară și complementară. În Colegiul Andrei Mureșanu se lucrează pe grupe de elevi, pe laboratoare, pe grupe de excelență. Nu se ține cont de acordarea banilor pentru întreținerea școlii, există preț standard, indiferent de anul construirii școlii și de dimensiuni, nu se acordă bani pentru cantine și internat.</w:t>
      </w:r>
      <w:r w:rsidR="000B4A4A">
        <w:t xml:space="preserve"> S-a prevăzut ca la cantine, internate și susținerea secției maghiare se vor aloca fonduri complementare ceea ce nu s-a mai întâmplat. Avem datoria să spunem mai departe ce se întâmplă și să încercăm să îmbunătățim situația.</w:t>
      </w:r>
    </w:p>
    <w:p w:rsidR="000B4A4A" w:rsidRPr="005B73E5" w:rsidRDefault="000B4A4A" w:rsidP="00FF0C41">
      <w:pPr>
        <w:ind w:firstLine="708"/>
      </w:pPr>
      <w:r w:rsidRPr="000B4A4A">
        <w:rPr>
          <w:b/>
          <w:u w:val="single"/>
        </w:rPr>
        <w:t xml:space="preserve">Domnul consilier </w:t>
      </w:r>
      <w:proofErr w:type="spellStart"/>
      <w:r w:rsidRPr="000B4A4A">
        <w:rPr>
          <w:b/>
          <w:u w:val="single"/>
        </w:rPr>
        <w:t>Buburuz</w:t>
      </w:r>
      <w:proofErr w:type="spellEnd"/>
      <w:r w:rsidRPr="000B4A4A">
        <w:rPr>
          <w:b/>
          <w:u w:val="single"/>
        </w:rPr>
        <w:t xml:space="preserve"> Simion</w:t>
      </w:r>
      <w:r>
        <w:t>: ce cuprinde în plus Capitolul 74 Salubritate, care are cheltuieli de personal 106.200 mii lei, bunuri și servicii – 670.000 mii lei ?</w:t>
      </w:r>
    </w:p>
    <w:p w:rsidR="005F2682" w:rsidRPr="005F2682" w:rsidRDefault="000B4A4A" w:rsidP="00FF0C41">
      <w:pPr>
        <w:ind w:firstLine="708"/>
      </w:pPr>
      <w:r w:rsidRPr="00512EFA">
        <w:rPr>
          <w:b/>
          <w:u w:val="single"/>
        </w:rPr>
        <w:t xml:space="preserve">Doamna Director economic </w:t>
      </w:r>
      <w:proofErr w:type="spellStart"/>
      <w:r w:rsidRPr="00512EFA">
        <w:rPr>
          <w:b/>
          <w:u w:val="single"/>
        </w:rPr>
        <w:t>Drentea</w:t>
      </w:r>
      <w:proofErr w:type="spellEnd"/>
      <w:r w:rsidRPr="00512EFA">
        <w:rPr>
          <w:b/>
          <w:u w:val="single"/>
        </w:rPr>
        <w:t xml:space="preserve"> Angela</w:t>
      </w:r>
      <w:r>
        <w:rPr>
          <w:b/>
          <w:u w:val="single"/>
        </w:rPr>
        <w:t>:</w:t>
      </w:r>
      <w:r>
        <w:t xml:space="preserve">  La acest capitol </w:t>
      </w:r>
      <w:r w:rsidR="00E74475">
        <w:t>intră măturatul stradal, cheltu</w:t>
      </w:r>
      <w:r>
        <w:t>ielile cu adăpostul canin, este un capitol nou impus de clasificația bugetară.</w:t>
      </w:r>
      <w:r w:rsidR="005F2682">
        <w:t xml:space="preserve"> </w:t>
      </w:r>
    </w:p>
    <w:p w:rsidR="00B95A59" w:rsidRDefault="00042CD8" w:rsidP="00FF0C41">
      <w:pPr>
        <w:ind w:firstLine="708"/>
      </w:pPr>
      <w:r w:rsidRPr="000B4A4A">
        <w:rPr>
          <w:b/>
          <w:u w:val="single"/>
        </w:rPr>
        <w:t xml:space="preserve">Domnul consilier </w:t>
      </w:r>
      <w:proofErr w:type="spellStart"/>
      <w:r w:rsidRPr="000B4A4A">
        <w:rPr>
          <w:b/>
          <w:u w:val="single"/>
        </w:rPr>
        <w:t>Buburuz</w:t>
      </w:r>
      <w:proofErr w:type="spellEnd"/>
      <w:r w:rsidRPr="000B4A4A">
        <w:rPr>
          <w:b/>
          <w:u w:val="single"/>
        </w:rPr>
        <w:t xml:space="preserve"> Simion</w:t>
      </w:r>
      <w:r>
        <w:t>: ce conține în plus capitolul 67</w:t>
      </w:r>
      <w:r w:rsidR="007242CB">
        <w:t>, Cultura la bu</w:t>
      </w:r>
      <w:r>
        <w:t>nuri și servicii  sunt alocate 3.050 mii lei, iar la capitolul 84 – Transporturi, bunuri și servicii, suma de 3.350.000 mii lei, subvenții – 1.500.000 mii lei, alte transferuri – suma de 700.000 mii lei ?</w:t>
      </w:r>
    </w:p>
    <w:p w:rsidR="007242CB" w:rsidRDefault="007242CB" w:rsidP="00FF0C41">
      <w:pPr>
        <w:ind w:firstLine="708"/>
      </w:pPr>
      <w:r w:rsidRPr="00215FFC">
        <w:rPr>
          <w:b/>
          <w:u w:val="single"/>
        </w:rPr>
        <w:t>Domnul Primar Morar Costan:</w:t>
      </w:r>
      <w:r>
        <w:t xml:space="preserve"> La drumuri s-au alocat 32 – 36 miliarde lei, avem 130 km de drumuri, extindem reabilitarea străzilor; se va executa lucrări pentru un strat de protecție în zona Dealul Florilor, Strada Horea. Vom extinde intervenția pe Strada Dobrogeanu Gherea, Ecaterina Teodoroiu. Trebuie executate trotuarele începând cu zona Gara, până la Stația O.M.V.</w:t>
      </w:r>
    </w:p>
    <w:p w:rsidR="007242CB" w:rsidRPr="007242CB" w:rsidRDefault="007242CB" w:rsidP="00FF0C41">
      <w:pPr>
        <w:ind w:firstLine="708"/>
      </w:pPr>
      <w:r w:rsidRPr="007242CB">
        <w:rPr>
          <w:b/>
          <w:u w:val="single"/>
        </w:rPr>
        <w:t xml:space="preserve">Domnul consilier Butuza Marius: </w:t>
      </w:r>
      <w:r w:rsidR="00E13DC1">
        <w:t>dorește să știe de ce la cheltuieli de personal, a crescut suma de la 26.015.000 mii lei la 30.094.520 mii lei, în condițiile în care nu se mai fac angajări în cadrul Primăriei Municipiului Dej și de ce la titlul VIII Asistență socială a crescut suma de la 631.000 mii lei la 1.150.000 mii lei ?</w:t>
      </w:r>
    </w:p>
    <w:p w:rsidR="00B95A59" w:rsidRPr="00E13DC1" w:rsidRDefault="00E13DC1" w:rsidP="00FF0C41">
      <w:pPr>
        <w:ind w:firstLine="708"/>
      </w:pPr>
      <w:r w:rsidRPr="00215FFC">
        <w:rPr>
          <w:b/>
          <w:u w:val="single"/>
        </w:rPr>
        <w:t>Domnul Primar Morar Costan:</w:t>
      </w:r>
      <w:r>
        <w:t xml:space="preserve"> La capitolul Asistență socială avem indemnizații pentru 320 persoane cu handicap, 160 persoane cu indemnizații sumă fixă, avem asistenți personali care îngrijesc persoane bolnave la domiciliu, numărul acestora s-a mărit în acest </w:t>
      </w:r>
      <w:r>
        <w:lastRenderedPageBreak/>
        <w:t xml:space="preserve">an. La titlul I cheltuieli de personal sumele s-au modificat din cauza rambursărilor sporului de dispozitiv, datorați prin executare silită.  </w:t>
      </w:r>
    </w:p>
    <w:p w:rsidR="00B95A59" w:rsidRDefault="00E13DC1" w:rsidP="00FF0C41">
      <w:pPr>
        <w:ind w:firstLine="708"/>
      </w:pPr>
      <w:r w:rsidRPr="00512EFA">
        <w:rPr>
          <w:b/>
          <w:u w:val="single"/>
        </w:rPr>
        <w:t>Domnul consilier Lazăr Nicolae:</w:t>
      </w:r>
      <w:r>
        <w:t xml:space="preserve"> dorește să cunoască ce reprezintă, la capitolul </w:t>
      </w:r>
      <w:r w:rsidR="004A78B9">
        <w:t>68, Asigurări și asistență socială, alte transferuri, suma de 456.500 mii lei; la capitolul 70, Servicii de dezvoltare publică, alte transferuri, suma de 52.200 mii lei, la capitolul 84 Transporturi, alte transferuri, suma de 82.800 mii lei ?</w:t>
      </w:r>
    </w:p>
    <w:p w:rsidR="004A78B9" w:rsidRDefault="004A78B9" w:rsidP="00FF0C41">
      <w:pPr>
        <w:ind w:firstLine="708"/>
      </w:pPr>
      <w:r w:rsidRPr="00512EFA">
        <w:rPr>
          <w:b/>
          <w:u w:val="single"/>
        </w:rPr>
        <w:t xml:space="preserve">Doamna Director economic </w:t>
      </w:r>
      <w:proofErr w:type="spellStart"/>
      <w:r w:rsidRPr="00512EFA">
        <w:rPr>
          <w:b/>
          <w:u w:val="single"/>
        </w:rPr>
        <w:t>Drentea</w:t>
      </w:r>
      <w:proofErr w:type="spellEnd"/>
      <w:r w:rsidRPr="00512EFA">
        <w:rPr>
          <w:b/>
          <w:u w:val="single"/>
        </w:rPr>
        <w:t xml:space="preserve"> Angela</w:t>
      </w:r>
      <w:r>
        <w:rPr>
          <w:b/>
          <w:u w:val="single"/>
        </w:rPr>
        <w:t>:</w:t>
      </w:r>
      <w:r>
        <w:t xml:space="preserve">  </w:t>
      </w:r>
      <w:r w:rsidR="006145A5">
        <w:t>s-a solicitat majorare de plafon, iar sumele s-au distribuit pe capitole.</w:t>
      </w:r>
    </w:p>
    <w:p w:rsidR="006145A5" w:rsidRDefault="006145A5" w:rsidP="00FF0C41">
      <w:pPr>
        <w:ind w:firstLine="708"/>
      </w:pPr>
      <w:r w:rsidRPr="006145A5">
        <w:rPr>
          <w:b/>
          <w:u w:val="single"/>
        </w:rPr>
        <w:t>Domnul consilier Bob Axinte:</w:t>
      </w:r>
      <w:r>
        <w:t xml:space="preserve"> s-a făcut referire la Agenda culturală, aceasta s-a discutat în comisia învățământ cultură, s-au întocmit două procese verbale care pot fi consultate, sumele se vor distribui corect, iar o sumă de 200 mii lei s-a lăsat pentru o eventuală rectificare.</w:t>
      </w:r>
    </w:p>
    <w:p w:rsidR="006145A5" w:rsidRPr="00E74475" w:rsidRDefault="006145A5" w:rsidP="00FF0C41">
      <w:pPr>
        <w:ind w:firstLine="708"/>
        <w:rPr>
          <w:b/>
        </w:rPr>
      </w:pPr>
      <w:r w:rsidRPr="006145A5">
        <w:rPr>
          <w:b/>
          <w:u w:val="single"/>
        </w:rPr>
        <w:t xml:space="preserve">Doamna consilier </w:t>
      </w:r>
      <w:proofErr w:type="spellStart"/>
      <w:r w:rsidRPr="006145A5">
        <w:rPr>
          <w:b/>
          <w:u w:val="single"/>
        </w:rPr>
        <w:t>Muncelean</w:t>
      </w:r>
      <w:proofErr w:type="spellEnd"/>
      <w:r w:rsidRPr="006145A5">
        <w:rPr>
          <w:b/>
          <w:u w:val="single"/>
        </w:rPr>
        <w:t xml:space="preserve"> Teodora:</w:t>
      </w:r>
      <w:r>
        <w:t xml:space="preserve"> </w:t>
      </w:r>
      <w:r w:rsidRPr="00E74475">
        <w:rPr>
          <w:b/>
        </w:rPr>
        <w:t>Orice alocare de sume pentru finanțări nerambursabile de către Consiliul Local, în mod direct</w:t>
      </w:r>
      <w:r w:rsidR="000873AC" w:rsidRPr="00E74475">
        <w:rPr>
          <w:b/>
        </w:rPr>
        <w:t>,</w:t>
      </w:r>
      <w:r w:rsidRPr="00E74475">
        <w:rPr>
          <w:b/>
        </w:rPr>
        <w:t xml:space="preserve"> nu este legală,</w:t>
      </w:r>
      <w:r w:rsidR="000873AC" w:rsidRPr="00E74475">
        <w:rPr>
          <w:b/>
        </w:rPr>
        <w:t xml:space="preserve"> </w:t>
      </w:r>
      <w:r w:rsidR="000873AC">
        <w:t>pentru că</w:t>
      </w:r>
      <w:r>
        <w:t xml:space="preserve"> </w:t>
      </w:r>
      <w:r w:rsidRPr="00E74475">
        <w:rPr>
          <w:b/>
        </w:rPr>
        <w:t>se încalcă prevederile Legii Nr. 350/2005</w:t>
      </w:r>
      <w:r w:rsidR="000873AC" w:rsidRPr="00E74475">
        <w:rPr>
          <w:b/>
        </w:rPr>
        <w:t>,</w:t>
      </w:r>
      <w:r w:rsidRPr="00E74475">
        <w:rPr>
          <w:b/>
        </w:rPr>
        <w:t xml:space="preserve"> privind </w:t>
      </w:r>
      <w:r w:rsidR="000873AC" w:rsidRPr="00E74475">
        <w:rPr>
          <w:b/>
        </w:rPr>
        <w:t xml:space="preserve">regimul susținerii din fondurilor nerambursabile a activităților </w:t>
      </w:r>
      <w:r w:rsidR="00553BD6" w:rsidRPr="00E74475">
        <w:rPr>
          <w:b/>
        </w:rPr>
        <w:t>organizațiilor - unităților</w:t>
      </w:r>
      <w:r w:rsidR="000873AC" w:rsidRPr="00E74475">
        <w:rPr>
          <w:b/>
        </w:rPr>
        <w:t xml:space="preserve"> non - profit, se poate aproba în mod direct</w:t>
      </w:r>
      <w:r w:rsidR="00553BD6" w:rsidRPr="00E74475">
        <w:rPr>
          <w:b/>
        </w:rPr>
        <w:t>,</w:t>
      </w:r>
      <w:r w:rsidR="000873AC" w:rsidRPr="00E74475">
        <w:rPr>
          <w:b/>
        </w:rPr>
        <w:t xml:space="preserve"> doar suma totală,</w:t>
      </w:r>
      <w:r w:rsidR="000873AC">
        <w:t xml:space="preserve"> urmând ca </w:t>
      </w:r>
      <w:r w:rsidR="000873AC" w:rsidRPr="00E74475">
        <w:rPr>
          <w:b/>
        </w:rPr>
        <w:t xml:space="preserve">o comisie special constituită din cadrul executivului să execute o selecție publică de proiecte. Să se respecte prevederile Legii Nr. 350/2005, respectiv procedura exclusiv prin selecție publică de proiecte. </w:t>
      </w:r>
    </w:p>
    <w:p w:rsidR="00B95A59" w:rsidRDefault="00756252" w:rsidP="00FF0C41">
      <w:pPr>
        <w:ind w:firstLine="708"/>
      </w:pPr>
      <w:r w:rsidRPr="00215FFC">
        <w:rPr>
          <w:b/>
          <w:u w:val="single"/>
        </w:rPr>
        <w:t>Domnul Primar Morar Costan:</w:t>
      </w:r>
      <w:r>
        <w:t xml:space="preserve"> răspunde altor întrebări adresate de </w:t>
      </w:r>
      <w:r w:rsidRPr="00756252">
        <w:rPr>
          <w:b/>
          <w:u w:val="single"/>
        </w:rPr>
        <w:t xml:space="preserve">domnii consilieri </w:t>
      </w:r>
      <w:proofErr w:type="spellStart"/>
      <w:r w:rsidRPr="00756252">
        <w:rPr>
          <w:b/>
          <w:u w:val="single"/>
        </w:rPr>
        <w:t>Bonta</w:t>
      </w:r>
      <w:proofErr w:type="spellEnd"/>
      <w:r w:rsidRPr="00756252">
        <w:rPr>
          <w:b/>
          <w:u w:val="single"/>
        </w:rPr>
        <w:t xml:space="preserve"> Dan, </w:t>
      </w:r>
      <w:proofErr w:type="spellStart"/>
      <w:r w:rsidRPr="00756252">
        <w:rPr>
          <w:b/>
          <w:u w:val="single"/>
        </w:rPr>
        <w:t>Lazin</w:t>
      </w:r>
      <w:proofErr w:type="spellEnd"/>
      <w:r w:rsidRPr="00756252">
        <w:rPr>
          <w:b/>
          <w:u w:val="single"/>
        </w:rPr>
        <w:t xml:space="preserve"> Sebastian, Lazăr Nicolae, </w:t>
      </w:r>
      <w:proofErr w:type="spellStart"/>
      <w:r w:rsidRPr="00756252">
        <w:rPr>
          <w:b/>
          <w:u w:val="single"/>
        </w:rPr>
        <w:t>Buburuz</w:t>
      </w:r>
      <w:proofErr w:type="spellEnd"/>
      <w:r w:rsidRPr="00756252">
        <w:rPr>
          <w:b/>
          <w:u w:val="single"/>
        </w:rPr>
        <w:t xml:space="preserve"> Simion, Alexandru Melinda, Butuza Marius: </w:t>
      </w:r>
    </w:p>
    <w:p w:rsidR="00756252" w:rsidRDefault="00756252" w:rsidP="00756252">
      <w:pPr>
        <w:numPr>
          <w:ilvl w:val="0"/>
          <w:numId w:val="4"/>
        </w:numPr>
      </w:pPr>
      <w:r>
        <w:t>distribuția bugetară pe anul 2014, privind cheltuielile de personal, este concepută după organigrama aprobată acum patru ani, la care nu vor fi modificări majore;</w:t>
      </w:r>
    </w:p>
    <w:p w:rsidR="00756252" w:rsidRDefault="00756252" w:rsidP="00756252">
      <w:pPr>
        <w:numPr>
          <w:ilvl w:val="0"/>
          <w:numId w:val="4"/>
        </w:numPr>
      </w:pPr>
      <w:r>
        <w:t>la capitolul 84 – Transporturi – suma de 1.400.000 lei va fi subvenție, iar suma de 1.000.000 va fi alocată stingerii datoriei Primăriei Municipiului Dej pentru companie;</w:t>
      </w:r>
    </w:p>
    <w:p w:rsidR="00756252" w:rsidRDefault="00756252" w:rsidP="00756252">
      <w:pPr>
        <w:numPr>
          <w:ilvl w:val="0"/>
          <w:numId w:val="4"/>
        </w:numPr>
      </w:pPr>
      <w:r>
        <w:t>la capitolul 51 – Autorități publice, Lista de investiții, terenul pentru cimitir s-a achitat, iar suma de 105.000 mii lei va rămâne pentru teren construcții</w:t>
      </w:r>
      <w:r w:rsidR="00CA2616">
        <w:t xml:space="preserve"> locuințe T</w:t>
      </w:r>
      <w:r>
        <w:t>riaj</w:t>
      </w:r>
      <w:r w:rsidR="00CA2616">
        <w:t>, iar forma de finanțare va fi alta;</w:t>
      </w:r>
    </w:p>
    <w:p w:rsidR="00CA2616" w:rsidRDefault="00CA2616" w:rsidP="00756252">
      <w:pPr>
        <w:numPr>
          <w:ilvl w:val="0"/>
          <w:numId w:val="4"/>
        </w:numPr>
      </w:pPr>
      <w:r>
        <w:t>achiziționare de terenuri are în vedere realizarea a trei terenuri de minifotbal, vor continua lucrările de finalizare pe dealul Sfântul Petru, iar sensul giratoriu din intersecția Baia Mare este funcțional;</w:t>
      </w:r>
    </w:p>
    <w:p w:rsidR="00CA2616" w:rsidRDefault="00CA2616" w:rsidP="00756252">
      <w:pPr>
        <w:numPr>
          <w:ilvl w:val="0"/>
          <w:numId w:val="4"/>
        </w:numPr>
      </w:pPr>
      <w:r>
        <w:t>se vor demara proiecte pentru intrările din municipiu, dinspre Cluj și Baia Mare și se vor căuta surse de finanțare pentru aceste proiecte;</w:t>
      </w:r>
    </w:p>
    <w:p w:rsidR="00CA2616" w:rsidRDefault="00CA2616" w:rsidP="00756252">
      <w:pPr>
        <w:numPr>
          <w:ilvl w:val="0"/>
          <w:numId w:val="4"/>
        </w:numPr>
      </w:pPr>
      <w:r>
        <w:t>La capitolul Lucrări noi, pentru Campusul Școlar Someș s-au alocat pentru lucrări în continuare suma de 50.000 mii lei, dar deși s-au deblocat fondurile pentru realizarea campusului mai trebuie căutate surse de finanțare pentru finalizare; pot să pun la dispoziție situația lucrărilor executate, a contractului pentru găsirea de soluții noi;</w:t>
      </w:r>
    </w:p>
    <w:p w:rsidR="00F008E5" w:rsidRDefault="00CA2616" w:rsidP="00756252">
      <w:pPr>
        <w:numPr>
          <w:ilvl w:val="0"/>
          <w:numId w:val="4"/>
        </w:numPr>
      </w:pPr>
      <w:r>
        <w:t>Ce</w:t>
      </w:r>
      <w:r w:rsidR="00F008E5">
        <w:t>n</w:t>
      </w:r>
      <w:r>
        <w:t>trul Istoric vechi va fi reabilitat din fonduri europene</w:t>
      </w:r>
      <w:r w:rsidR="00F008E5">
        <w:t xml:space="preserve">, până atunci se va efectua </w:t>
      </w:r>
      <w:proofErr w:type="spellStart"/>
      <w:r w:rsidR="00F008E5">
        <w:t>fațadizarea</w:t>
      </w:r>
      <w:proofErr w:type="spellEnd"/>
      <w:r w:rsidR="00F008E5">
        <w:t xml:space="preserve"> orașului; pentru centura ocolitoare avem un număr de 7 proiecte aprobate;</w:t>
      </w:r>
    </w:p>
    <w:p w:rsidR="00CA2616" w:rsidRDefault="00F008E5" w:rsidP="00756252">
      <w:pPr>
        <w:numPr>
          <w:ilvl w:val="0"/>
          <w:numId w:val="4"/>
        </w:numPr>
      </w:pPr>
      <w:r>
        <w:t xml:space="preserve">pentru extinderea adăpostului </w:t>
      </w:r>
      <w:r w:rsidR="00CA2616">
        <w:t xml:space="preserve"> </w:t>
      </w:r>
      <w:r>
        <w:t>câinilor abandonați s-au alocat 120 mii lei pentru alte 40 – 44 cuști; cu posibilitatea de a băga 4 câini pe padoc;</w:t>
      </w:r>
    </w:p>
    <w:p w:rsidR="001D4709" w:rsidRPr="00756252" w:rsidRDefault="001D4709" w:rsidP="00756252">
      <w:pPr>
        <w:numPr>
          <w:ilvl w:val="0"/>
          <w:numId w:val="4"/>
        </w:numPr>
      </w:pPr>
      <w:r>
        <w:lastRenderedPageBreak/>
        <w:t xml:space="preserve">în Ocna Dejului se va realiza canalizarea, consolidarea Străzii Văii, un teren de mini-fotbal; pentru reabilitarea totală a tuturor zonelor este nevoie de o investiție de 750 miliarde lei, care ar ajuta la rezolvarea a 80 % din problemele de infrastructură; </w:t>
      </w:r>
    </w:p>
    <w:p w:rsidR="001D4709" w:rsidRDefault="001D4709" w:rsidP="001D4709">
      <w:pPr>
        <w:ind w:firstLine="708"/>
        <w:rPr>
          <w:lang w:eastAsia="ro-RO"/>
        </w:rPr>
      </w:pPr>
      <w:r>
        <w:t xml:space="preserve">Se trece la consultarea </w:t>
      </w:r>
      <w:r w:rsidRPr="007348F4">
        <w:rPr>
          <w:b/>
        </w:rPr>
        <w:t>comisiilor de specialitate</w:t>
      </w:r>
      <w:r>
        <w:t xml:space="preserve">: </w:t>
      </w:r>
      <w:r w:rsidRPr="004A49EF">
        <w:rPr>
          <w:lang w:eastAsia="ro-RO"/>
        </w:rPr>
        <w:t>com</w:t>
      </w:r>
      <w:r>
        <w:rPr>
          <w:lang w:eastAsia="ro-RO"/>
        </w:rPr>
        <w:t>isia economică - aviz favorabil</w:t>
      </w:r>
      <w:r w:rsidRPr="004A49EF">
        <w:rPr>
          <w:lang w:eastAsia="ro-RO"/>
        </w:rPr>
        <w:t>; comisia de urbanism - aviz favorabil; comisia învățământ – cultură -  aviz favorabil, comisia juridică - aviz favorabil.</w:t>
      </w:r>
    </w:p>
    <w:p w:rsidR="001D4709" w:rsidRDefault="001D4709" w:rsidP="001D4709">
      <w:pPr>
        <w:ind w:firstLine="708"/>
        <w:rPr>
          <w:lang w:eastAsia="ro-RO"/>
        </w:rPr>
      </w:pPr>
      <w:r>
        <w:rPr>
          <w:lang w:eastAsia="ro-RO"/>
        </w:rPr>
        <w:t xml:space="preserve">Se consemnează următoarele amendamente: să se prezinte lunar o informare legată de Societatea </w:t>
      </w:r>
      <w:proofErr w:type="spellStart"/>
      <w:r>
        <w:rPr>
          <w:lang w:eastAsia="ro-RO"/>
        </w:rPr>
        <w:t>Transurb</w:t>
      </w:r>
      <w:proofErr w:type="spellEnd"/>
      <w:r>
        <w:rPr>
          <w:lang w:eastAsia="ro-RO"/>
        </w:rPr>
        <w:t xml:space="preserve"> S.A., să se consemneze rectificarea la venituri cu suma de 200 mii lei pentru Cultură – Sport. </w:t>
      </w:r>
    </w:p>
    <w:p w:rsidR="001D4709" w:rsidRDefault="001D4709" w:rsidP="001D4709">
      <w:pPr>
        <w:ind w:firstLine="708"/>
        <w:rPr>
          <w:lang w:eastAsia="ro-RO"/>
        </w:rPr>
      </w:pPr>
      <w:r>
        <w:rPr>
          <w:lang w:eastAsia="ro-RO"/>
        </w:rPr>
        <w:t xml:space="preserve">Proiectul este votat cu </w:t>
      </w:r>
      <w:r>
        <w:rPr>
          <w:b/>
          <w:lang w:eastAsia="ro-RO"/>
        </w:rPr>
        <w:t>14</w:t>
      </w:r>
      <w:r w:rsidRPr="00EA446F">
        <w:rPr>
          <w:b/>
          <w:lang w:eastAsia="ro-RO"/>
        </w:rPr>
        <w:t xml:space="preserve"> voturi </w:t>
      </w:r>
      <w:r>
        <w:rPr>
          <w:b/>
        </w:rPr>
        <w:t>’’</w:t>
      </w:r>
      <w:r w:rsidRPr="00EA446F">
        <w:rPr>
          <w:b/>
          <w:lang w:eastAsia="ro-RO"/>
        </w:rPr>
        <w:t>pentru</w:t>
      </w:r>
      <w:r>
        <w:rPr>
          <w:b/>
        </w:rPr>
        <w:t>’’</w:t>
      </w:r>
      <w:r>
        <w:rPr>
          <w:b/>
          <w:lang w:eastAsia="ro-RO"/>
        </w:rPr>
        <w:t xml:space="preserve">, 4 abțineri, </w:t>
      </w:r>
      <w:r w:rsidRPr="001D4709">
        <w:rPr>
          <w:lang w:eastAsia="ro-RO"/>
        </w:rPr>
        <w:t>din partea</w:t>
      </w:r>
      <w:r>
        <w:rPr>
          <w:b/>
          <w:lang w:eastAsia="ro-RO"/>
        </w:rPr>
        <w:t xml:space="preserve"> </w:t>
      </w:r>
      <w:r w:rsidRPr="001D4709">
        <w:rPr>
          <w:lang w:eastAsia="ro-RO"/>
        </w:rPr>
        <w:t>grupul</w:t>
      </w:r>
      <w:r>
        <w:rPr>
          <w:lang w:eastAsia="ro-RO"/>
        </w:rPr>
        <w:t>ui</w:t>
      </w:r>
      <w:r w:rsidRPr="001D4709">
        <w:rPr>
          <w:lang w:eastAsia="ro-RO"/>
        </w:rPr>
        <w:t xml:space="preserve"> de consilieri P.D.L.</w:t>
      </w:r>
    </w:p>
    <w:p w:rsidR="0017139E" w:rsidRPr="0017139E" w:rsidRDefault="0017139E" w:rsidP="001D4709">
      <w:pPr>
        <w:ind w:firstLine="708"/>
        <w:rPr>
          <w:lang w:eastAsia="ro-RO"/>
        </w:rPr>
      </w:pPr>
      <w:r>
        <w:rPr>
          <w:lang w:eastAsia="ro-RO"/>
        </w:rPr>
        <w:t xml:space="preserve">Se trece la </w:t>
      </w:r>
      <w:r w:rsidRPr="0017139E">
        <w:rPr>
          <w:b/>
          <w:u w:val="single"/>
          <w:lang w:eastAsia="ro-RO"/>
        </w:rPr>
        <w:t>Punctul 8.</w:t>
      </w:r>
      <w:r w:rsidRPr="0017139E">
        <w:t xml:space="preserve"> </w:t>
      </w:r>
      <w:r w:rsidRPr="0017139E">
        <w:rPr>
          <w:b/>
          <w:lang w:eastAsia="ro-RO"/>
        </w:rPr>
        <w:t>Proiect de hotărâre privind aprobarea modificării Hotărârii Consiliului Local Dej Nr. 49 din 30 iunie 2011.</w:t>
      </w:r>
    </w:p>
    <w:p w:rsidR="00B95A59" w:rsidRPr="0017139E" w:rsidRDefault="0017139E" w:rsidP="00FF0C41">
      <w:pPr>
        <w:ind w:firstLine="708"/>
      </w:pPr>
      <w:r w:rsidRPr="00215FFC">
        <w:rPr>
          <w:b/>
          <w:u w:val="single"/>
        </w:rPr>
        <w:t>Domnul Primar Morar Costan:</w:t>
      </w:r>
      <w:r>
        <w:rPr>
          <w:b/>
        </w:rPr>
        <w:t xml:space="preserve"> </w:t>
      </w:r>
      <w:r>
        <w:t>este vorba despre modificarea Hotărârii Consiliului Local Dej Nr. 49 din 30 iunie 2014, deoarece concesionarea prin licitație publică  a percelei de 55 m.p., rezultată în urma parcelării nu s-a putut realiza deoarece operațiunile la B.C.P.I. au durat până la data de 15 noiembrie 2014, când s-a putut elibera extrasul de Carte Funciară, fapt pentru care se propune prețul de pornire al licitației de 2.400 lei.</w:t>
      </w:r>
    </w:p>
    <w:p w:rsidR="0017139E" w:rsidRDefault="0017139E" w:rsidP="0017139E">
      <w:pPr>
        <w:ind w:firstLine="708"/>
        <w:rPr>
          <w:lang w:eastAsia="ro-RO"/>
        </w:rPr>
      </w:pPr>
      <w:r>
        <w:t xml:space="preserve">Se trece la consultarea </w:t>
      </w:r>
      <w:r w:rsidRPr="007348F4">
        <w:rPr>
          <w:b/>
        </w:rPr>
        <w:t>comisiilor de specialitate</w:t>
      </w:r>
      <w:r>
        <w:t xml:space="preserve">: </w:t>
      </w:r>
      <w:r w:rsidRPr="004A49EF">
        <w:rPr>
          <w:lang w:eastAsia="ro-RO"/>
        </w:rPr>
        <w:t>com</w:t>
      </w:r>
      <w:r>
        <w:rPr>
          <w:lang w:eastAsia="ro-RO"/>
        </w:rPr>
        <w:t>isia economică - aviz favorabil</w:t>
      </w:r>
      <w:r w:rsidRPr="004A49EF">
        <w:rPr>
          <w:lang w:eastAsia="ro-RO"/>
        </w:rPr>
        <w:t>; comisia de urbanism - aviz favorabil; comisia învățământ – cultură -  aviz favorabil, comisia juridică - aviz favorabil.</w:t>
      </w:r>
    </w:p>
    <w:p w:rsidR="00FF0C41" w:rsidRDefault="0017139E" w:rsidP="00FF0C41">
      <w:pPr>
        <w:ind w:firstLine="708"/>
      </w:pPr>
      <w:r>
        <w:t xml:space="preserve">Nefiind luări de cuvânt, </w:t>
      </w:r>
      <w:r>
        <w:rPr>
          <w:lang w:eastAsia="ro-RO"/>
        </w:rPr>
        <w:t xml:space="preserve">proiectul este votat cu </w:t>
      </w:r>
      <w:r>
        <w:rPr>
          <w:b/>
          <w:lang w:eastAsia="ro-RO"/>
        </w:rPr>
        <w:t>18</w:t>
      </w:r>
      <w:r w:rsidRPr="00EA446F">
        <w:rPr>
          <w:b/>
          <w:lang w:eastAsia="ro-RO"/>
        </w:rPr>
        <w:t xml:space="preserve"> voturi </w:t>
      </w:r>
      <w:r>
        <w:rPr>
          <w:b/>
        </w:rPr>
        <w:t>’’</w:t>
      </w:r>
      <w:r w:rsidRPr="00EA446F">
        <w:rPr>
          <w:b/>
          <w:lang w:eastAsia="ro-RO"/>
        </w:rPr>
        <w:t>pentru</w:t>
      </w:r>
      <w:r>
        <w:rPr>
          <w:b/>
        </w:rPr>
        <w:t>’’</w:t>
      </w:r>
      <w:r w:rsidRPr="00EA446F">
        <w:rPr>
          <w:b/>
          <w:lang w:eastAsia="ro-RO"/>
        </w:rPr>
        <w:t>.</w:t>
      </w:r>
    </w:p>
    <w:p w:rsidR="00FF0C41" w:rsidRDefault="0017139E" w:rsidP="00FF0C41">
      <w:pPr>
        <w:ind w:firstLine="708"/>
        <w:rPr>
          <w:b/>
          <w:u w:val="single"/>
          <w:lang w:eastAsia="ro-RO"/>
        </w:rPr>
      </w:pPr>
      <w:r>
        <w:rPr>
          <w:b/>
          <w:u w:val="single"/>
          <w:lang w:eastAsia="ro-RO"/>
        </w:rPr>
        <w:t xml:space="preserve">Punctul </w:t>
      </w:r>
      <w:r w:rsidRPr="0017139E">
        <w:t xml:space="preserve"> </w:t>
      </w:r>
      <w:r w:rsidRPr="0017139E">
        <w:rPr>
          <w:b/>
          <w:u w:val="single"/>
          <w:lang w:eastAsia="ro-RO"/>
        </w:rPr>
        <w:t>9.</w:t>
      </w:r>
      <w:r w:rsidRPr="0017139E">
        <w:rPr>
          <w:b/>
          <w:lang w:eastAsia="ro-RO"/>
        </w:rPr>
        <w:tab/>
        <w:t>Proiect de hotărâre privind aprobarea achiziţionării unor servicii juridice de asistenţă şi reprezentare în Dosar civil 11.451/117/2013,</w:t>
      </w:r>
      <w:r w:rsidRPr="0017139E">
        <w:rPr>
          <w:b/>
          <w:u w:val="single"/>
          <w:lang w:eastAsia="ro-RO"/>
        </w:rPr>
        <w:t xml:space="preserve"> Tribunalul Cluj.</w:t>
      </w:r>
    </w:p>
    <w:p w:rsidR="0017139E" w:rsidRDefault="008772CC" w:rsidP="00FF0C41">
      <w:pPr>
        <w:ind w:firstLine="708"/>
        <w:rPr>
          <w:lang w:eastAsia="ro-RO"/>
        </w:rPr>
      </w:pPr>
      <w:r w:rsidRPr="008772CC">
        <w:rPr>
          <w:lang w:eastAsia="ro-RO"/>
        </w:rPr>
        <w:t>Pentru că suntem acționați în instanță</w:t>
      </w:r>
      <w:r>
        <w:rPr>
          <w:lang w:eastAsia="ro-RO"/>
        </w:rPr>
        <w:t>, primarul și o parte dintre consilierii locali, doresc să găsim o soluție comună prin care să hotărâți de cine vom fi reprezentați.</w:t>
      </w:r>
    </w:p>
    <w:p w:rsidR="008772CC" w:rsidRPr="008772CC" w:rsidRDefault="008772CC" w:rsidP="00FF0C41">
      <w:pPr>
        <w:ind w:firstLine="708"/>
        <w:rPr>
          <w:lang w:eastAsia="ro-RO"/>
        </w:rPr>
      </w:pPr>
      <w:r w:rsidRPr="008772CC">
        <w:rPr>
          <w:b/>
          <w:u w:val="single"/>
          <w:lang w:eastAsia="ro-RO"/>
        </w:rPr>
        <w:t xml:space="preserve">Domnul consilier </w:t>
      </w:r>
      <w:proofErr w:type="spellStart"/>
      <w:r w:rsidRPr="008772CC">
        <w:rPr>
          <w:b/>
          <w:u w:val="single"/>
          <w:lang w:eastAsia="ro-RO"/>
        </w:rPr>
        <w:t>Bonta</w:t>
      </w:r>
      <w:proofErr w:type="spellEnd"/>
      <w:r w:rsidRPr="008772CC">
        <w:rPr>
          <w:b/>
          <w:u w:val="single"/>
          <w:lang w:eastAsia="ro-RO"/>
        </w:rPr>
        <w:t xml:space="preserve"> Dan Silviu:</w:t>
      </w:r>
      <w:r>
        <w:rPr>
          <w:lang w:eastAsia="ro-RO"/>
        </w:rPr>
        <w:t xml:space="preserve"> selectarea avocatului să fie pe deplin acceptată de către Consiliul Local.</w:t>
      </w:r>
    </w:p>
    <w:p w:rsidR="008772CC" w:rsidRDefault="008772CC" w:rsidP="008772CC">
      <w:pPr>
        <w:ind w:firstLine="708"/>
        <w:rPr>
          <w:lang w:eastAsia="ro-RO"/>
        </w:rPr>
      </w:pPr>
      <w:r>
        <w:t xml:space="preserve">Se trece la consultarea </w:t>
      </w:r>
      <w:r w:rsidRPr="007348F4">
        <w:rPr>
          <w:b/>
        </w:rPr>
        <w:t>comisiilor de specialitate</w:t>
      </w:r>
      <w:r>
        <w:t xml:space="preserve">: </w:t>
      </w:r>
      <w:r w:rsidRPr="004A49EF">
        <w:rPr>
          <w:lang w:eastAsia="ro-RO"/>
        </w:rPr>
        <w:t>com</w:t>
      </w:r>
      <w:r>
        <w:rPr>
          <w:lang w:eastAsia="ro-RO"/>
        </w:rPr>
        <w:t>isia economică - aviz favorabil</w:t>
      </w:r>
      <w:r w:rsidRPr="004A49EF">
        <w:rPr>
          <w:lang w:eastAsia="ro-RO"/>
        </w:rPr>
        <w:t>; comisia de urbanism - aviz favorabil; comisia învățământ – cultură -  aviz favorabil, comisia juridică - aviz favorabil.</w:t>
      </w:r>
    </w:p>
    <w:p w:rsidR="008772CC" w:rsidRDefault="008772CC" w:rsidP="008772CC">
      <w:pPr>
        <w:ind w:firstLine="708"/>
        <w:rPr>
          <w:lang w:eastAsia="ro-RO"/>
        </w:rPr>
      </w:pPr>
      <w:r>
        <w:rPr>
          <w:lang w:eastAsia="ro-RO"/>
        </w:rPr>
        <w:t>Se vor supune discuțiilor consilierilor propunerile de ofertă și se va decide de comun acord.</w:t>
      </w:r>
    </w:p>
    <w:p w:rsidR="008772CC" w:rsidRDefault="008772CC" w:rsidP="008772CC">
      <w:pPr>
        <w:ind w:firstLine="708"/>
        <w:rPr>
          <w:lang w:eastAsia="ro-RO"/>
        </w:rPr>
      </w:pPr>
      <w:r>
        <w:rPr>
          <w:lang w:eastAsia="ro-RO"/>
        </w:rPr>
        <w:t xml:space="preserve">Proiectul este votat cu </w:t>
      </w:r>
      <w:r>
        <w:rPr>
          <w:b/>
          <w:lang w:eastAsia="ro-RO"/>
        </w:rPr>
        <w:t>13</w:t>
      </w:r>
      <w:r w:rsidRPr="00EA446F">
        <w:rPr>
          <w:b/>
          <w:lang w:eastAsia="ro-RO"/>
        </w:rPr>
        <w:t xml:space="preserve"> voturi </w:t>
      </w:r>
      <w:r>
        <w:rPr>
          <w:b/>
        </w:rPr>
        <w:t>’’</w:t>
      </w:r>
      <w:r w:rsidRPr="00EA446F">
        <w:rPr>
          <w:b/>
          <w:lang w:eastAsia="ro-RO"/>
        </w:rPr>
        <w:t>pentru</w:t>
      </w:r>
      <w:r>
        <w:rPr>
          <w:b/>
        </w:rPr>
        <w:t>’’</w:t>
      </w:r>
      <w:r>
        <w:rPr>
          <w:b/>
          <w:lang w:eastAsia="ro-RO"/>
        </w:rPr>
        <w:t>, 5 abțineri.</w:t>
      </w:r>
    </w:p>
    <w:p w:rsidR="008772CC" w:rsidRPr="00B11C47" w:rsidRDefault="008772CC" w:rsidP="008772CC">
      <w:pPr>
        <w:ind w:firstLine="708"/>
        <w:rPr>
          <w:b/>
          <w:lang w:eastAsia="ro-RO"/>
        </w:rPr>
      </w:pPr>
      <w:r>
        <w:rPr>
          <w:lang w:eastAsia="ro-RO"/>
        </w:rPr>
        <w:t xml:space="preserve">Se trece la </w:t>
      </w:r>
      <w:r>
        <w:rPr>
          <w:b/>
          <w:u w:val="single"/>
          <w:lang w:eastAsia="ro-RO"/>
        </w:rPr>
        <w:t xml:space="preserve">Punctul </w:t>
      </w:r>
      <w:r w:rsidRPr="0017139E">
        <w:t xml:space="preserve"> </w:t>
      </w:r>
      <w:r>
        <w:rPr>
          <w:b/>
          <w:u w:val="single"/>
          <w:lang w:eastAsia="ro-RO"/>
        </w:rPr>
        <w:t>10</w:t>
      </w:r>
      <w:r w:rsidRPr="0017139E">
        <w:rPr>
          <w:b/>
          <w:u w:val="single"/>
          <w:lang w:eastAsia="ro-RO"/>
        </w:rPr>
        <w:t>.</w:t>
      </w:r>
      <w:r w:rsidRPr="008772CC">
        <w:rPr>
          <w:b/>
          <w:lang w:eastAsia="ro-RO"/>
        </w:rPr>
        <w:t xml:space="preserve"> </w:t>
      </w:r>
      <w:r w:rsidRPr="00B11C47">
        <w:rPr>
          <w:b/>
          <w:lang w:eastAsia="ro-RO"/>
        </w:rPr>
        <w:t xml:space="preserve">Proiect de hotărâre privind aprobarea punerea la dispoziția proiectului </w:t>
      </w:r>
      <w:r w:rsidRPr="00B11C47">
        <w:rPr>
          <w:b/>
          <w:i/>
          <w:lang w:eastAsia="ro-RO"/>
        </w:rPr>
        <w:t>Neutralizarea deșeurilor medicale periculoase rezultate din activitatea spitalicească</w:t>
      </w:r>
      <w:r w:rsidRPr="00B11C47">
        <w:rPr>
          <w:b/>
          <w:lang w:eastAsia="ro-RO"/>
        </w:rPr>
        <w:t xml:space="preserve"> a terenului de 100 m.p. din incinta Spitalului Municipal Dej pentru construcția investițiilor aferente acestui proiect.</w:t>
      </w:r>
    </w:p>
    <w:p w:rsidR="008772CC" w:rsidRPr="008772CC" w:rsidRDefault="008772CC" w:rsidP="008772CC">
      <w:pPr>
        <w:ind w:firstLine="708"/>
        <w:rPr>
          <w:lang w:eastAsia="ro-RO"/>
        </w:rPr>
      </w:pPr>
      <w:r w:rsidRPr="00215FFC">
        <w:rPr>
          <w:b/>
          <w:u w:val="single"/>
        </w:rPr>
        <w:t>Domnul Primar Morar Costan:</w:t>
      </w:r>
      <w:r>
        <w:t xml:space="preserve"> se propune punerea la dispoziție pentru realizarea proiectului pe mediu, a terenului de 100 m.p. din incinta Spitalului Municipal Dej</w:t>
      </w:r>
      <w:r w:rsidR="006C10BA">
        <w:t>, pent</w:t>
      </w:r>
      <w:r>
        <w:t>ru construcția noilor investiții eferente proiectului.</w:t>
      </w:r>
    </w:p>
    <w:p w:rsidR="008772CC" w:rsidRDefault="008772CC" w:rsidP="008772CC">
      <w:pPr>
        <w:ind w:firstLine="708"/>
        <w:rPr>
          <w:lang w:eastAsia="ro-RO"/>
        </w:rPr>
      </w:pPr>
      <w:r>
        <w:t xml:space="preserve">Se trece la consultarea </w:t>
      </w:r>
      <w:r w:rsidRPr="007348F4">
        <w:rPr>
          <w:b/>
        </w:rPr>
        <w:t>comisiilor de specialitate</w:t>
      </w:r>
      <w:r>
        <w:t xml:space="preserve">: </w:t>
      </w:r>
      <w:r w:rsidRPr="004A49EF">
        <w:rPr>
          <w:lang w:eastAsia="ro-RO"/>
        </w:rPr>
        <w:t>com</w:t>
      </w:r>
      <w:r>
        <w:rPr>
          <w:lang w:eastAsia="ro-RO"/>
        </w:rPr>
        <w:t>isia economică - aviz favorabil</w:t>
      </w:r>
      <w:r w:rsidRPr="004A49EF">
        <w:rPr>
          <w:lang w:eastAsia="ro-RO"/>
        </w:rPr>
        <w:t>; comisia de urbanism - aviz favorabil; comisia învățământ – cultură -  aviz favorabil, comisia juridică - aviz favorabil.</w:t>
      </w:r>
    </w:p>
    <w:p w:rsidR="008772CC" w:rsidRDefault="008772CC" w:rsidP="008772CC">
      <w:pPr>
        <w:ind w:firstLine="708"/>
      </w:pPr>
      <w:r>
        <w:t xml:space="preserve">Nefiind luări de cuvânt, </w:t>
      </w:r>
      <w:r>
        <w:rPr>
          <w:lang w:eastAsia="ro-RO"/>
        </w:rPr>
        <w:t xml:space="preserve">proiectul este votat cu </w:t>
      </w:r>
      <w:r>
        <w:rPr>
          <w:b/>
          <w:lang w:eastAsia="ro-RO"/>
        </w:rPr>
        <w:t>18</w:t>
      </w:r>
      <w:r w:rsidRPr="00EA446F">
        <w:rPr>
          <w:b/>
          <w:lang w:eastAsia="ro-RO"/>
        </w:rPr>
        <w:t xml:space="preserve"> voturi </w:t>
      </w:r>
      <w:r>
        <w:rPr>
          <w:b/>
        </w:rPr>
        <w:t>’’</w:t>
      </w:r>
      <w:r w:rsidRPr="00EA446F">
        <w:rPr>
          <w:b/>
          <w:lang w:eastAsia="ro-RO"/>
        </w:rPr>
        <w:t>pentru</w:t>
      </w:r>
      <w:r>
        <w:rPr>
          <w:b/>
        </w:rPr>
        <w:t>’’</w:t>
      </w:r>
      <w:r w:rsidRPr="00EA446F">
        <w:rPr>
          <w:b/>
          <w:lang w:eastAsia="ro-RO"/>
        </w:rPr>
        <w:t>.</w:t>
      </w:r>
    </w:p>
    <w:p w:rsidR="0017139E" w:rsidRPr="001856B3" w:rsidRDefault="001856B3" w:rsidP="00FF0C41">
      <w:pPr>
        <w:ind w:firstLine="708"/>
        <w:rPr>
          <w:lang w:eastAsia="ro-RO"/>
        </w:rPr>
      </w:pPr>
      <w:r>
        <w:rPr>
          <w:b/>
          <w:u w:val="single"/>
        </w:rPr>
        <w:lastRenderedPageBreak/>
        <w:t>Pr</w:t>
      </w:r>
      <w:r w:rsidRPr="00427229">
        <w:rPr>
          <w:b/>
          <w:u w:val="single"/>
        </w:rPr>
        <w:t>eședintele de ședință, do</w:t>
      </w:r>
      <w:r>
        <w:rPr>
          <w:b/>
          <w:u w:val="single"/>
        </w:rPr>
        <w:t>mnul</w:t>
      </w:r>
      <w:r w:rsidRPr="00427229">
        <w:rPr>
          <w:b/>
          <w:u w:val="single"/>
        </w:rPr>
        <w:t xml:space="preserve"> consilier </w:t>
      </w:r>
      <w:r>
        <w:rPr>
          <w:b/>
          <w:u w:val="single"/>
        </w:rPr>
        <w:t>Câmpan Vasile:</w:t>
      </w:r>
      <w:r>
        <w:t xml:space="preserve"> prezintă cele două Informări, una din partea Sindicatului </w:t>
      </w:r>
      <w:r w:rsidR="003D6154">
        <w:t>Salariaților din cadrul Primăriei referitoare la faptul că în Statul de funcții nu există acest birou, deci numărul de posturi de conducere nu corespunde.</w:t>
      </w:r>
    </w:p>
    <w:p w:rsidR="0017139E" w:rsidRPr="003D6154" w:rsidRDefault="003D6154" w:rsidP="00FF0C41">
      <w:pPr>
        <w:ind w:firstLine="708"/>
        <w:rPr>
          <w:lang w:eastAsia="ro-RO"/>
        </w:rPr>
      </w:pPr>
      <w:r w:rsidRPr="00215FFC">
        <w:rPr>
          <w:b/>
          <w:u w:val="single"/>
        </w:rPr>
        <w:t>Domnul Primar Morar Costan</w:t>
      </w:r>
      <w:r w:rsidRPr="003D6154">
        <w:t>: în organigramă era un birou care a apărut în Programul de funcționare, acest aspect s</w:t>
      </w:r>
      <w:r>
        <w:t>e va re</w:t>
      </w:r>
      <w:r w:rsidRPr="003D6154">
        <w:t>media în viitor.</w:t>
      </w:r>
    </w:p>
    <w:p w:rsidR="0017139E" w:rsidRDefault="003D6154" w:rsidP="00FF0C41">
      <w:pPr>
        <w:ind w:firstLine="708"/>
      </w:pPr>
      <w:r>
        <w:rPr>
          <w:b/>
          <w:u w:val="single"/>
        </w:rPr>
        <w:t>Pr</w:t>
      </w:r>
      <w:r w:rsidRPr="00427229">
        <w:rPr>
          <w:b/>
          <w:u w:val="single"/>
        </w:rPr>
        <w:t>eședintele de ședință, do</w:t>
      </w:r>
      <w:r>
        <w:rPr>
          <w:b/>
          <w:u w:val="single"/>
        </w:rPr>
        <w:t>mnul</w:t>
      </w:r>
      <w:r w:rsidRPr="00427229">
        <w:rPr>
          <w:b/>
          <w:u w:val="single"/>
        </w:rPr>
        <w:t xml:space="preserve"> consilier </w:t>
      </w:r>
      <w:r>
        <w:rPr>
          <w:b/>
          <w:u w:val="single"/>
        </w:rPr>
        <w:t>Câmpan Vasile:</w:t>
      </w:r>
      <w:r>
        <w:t xml:space="preserve"> informarea S.C. </w:t>
      </w:r>
      <w:proofErr w:type="spellStart"/>
      <w:r>
        <w:t>Prosim</w:t>
      </w:r>
      <w:proofErr w:type="spellEnd"/>
      <w:r>
        <w:t xml:space="preserve"> </w:t>
      </w:r>
      <w:proofErr w:type="spellStart"/>
      <w:r>
        <w:t>Com</w:t>
      </w:r>
      <w:proofErr w:type="spellEnd"/>
      <w:r>
        <w:t xml:space="preserve"> S.R.L. Dej, privind revocarea taxei pe scaun, pe care o consideră suprataxă și discriminare față de ceilalți agenți economici.</w:t>
      </w:r>
    </w:p>
    <w:p w:rsidR="003D6154" w:rsidRPr="003D6154" w:rsidRDefault="003D6154" w:rsidP="00FF0C41">
      <w:pPr>
        <w:ind w:firstLine="708"/>
        <w:rPr>
          <w:lang w:eastAsia="ro-RO"/>
        </w:rPr>
      </w:pPr>
      <w:r w:rsidRPr="00215FFC">
        <w:rPr>
          <w:b/>
          <w:u w:val="single"/>
        </w:rPr>
        <w:t>Domnul Primar Morar Costan</w:t>
      </w:r>
      <w:r w:rsidRPr="003D6154">
        <w:t>:</w:t>
      </w:r>
      <w:r>
        <w:t xml:space="preserve"> comercianții care își desfășoară activitatea în clasa restaurante</w:t>
      </w:r>
      <w:r w:rsidR="00CF6FB9">
        <w:t>, baruri, datorează bugetului local o taxă pentru eliberarea/vizarea anuală a autorizației privind desfășurarea activității de alimentație publică, în sumă de 3.000 lei.</w:t>
      </w:r>
    </w:p>
    <w:p w:rsidR="0017139E" w:rsidRPr="00CF6FB9" w:rsidRDefault="00CF6FB9" w:rsidP="00FF0C41">
      <w:pPr>
        <w:ind w:firstLine="708"/>
        <w:rPr>
          <w:b/>
          <w:lang w:eastAsia="ro-RO"/>
        </w:rPr>
      </w:pPr>
      <w:r w:rsidRPr="00CF6FB9">
        <w:rPr>
          <w:lang w:eastAsia="ro-RO"/>
        </w:rPr>
        <w:t>Se trece la</w:t>
      </w:r>
      <w:r>
        <w:rPr>
          <w:b/>
          <w:u w:val="single"/>
          <w:lang w:eastAsia="ro-RO"/>
        </w:rPr>
        <w:t xml:space="preserve"> Punctul 11</w:t>
      </w:r>
      <w:r w:rsidRPr="00CF6FB9">
        <w:rPr>
          <w:b/>
          <w:lang w:eastAsia="ro-RO"/>
        </w:rPr>
        <w:t>. Soluționarea unor probleme ale administrației publice locale:</w:t>
      </w:r>
    </w:p>
    <w:p w:rsidR="0017139E" w:rsidRDefault="00CF6FB9" w:rsidP="00FF0C41">
      <w:pPr>
        <w:ind w:firstLine="708"/>
        <w:rPr>
          <w:lang w:eastAsia="ro-RO"/>
        </w:rPr>
      </w:pPr>
      <w:r>
        <w:rPr>
          <w:lang w:eastAsia="ro-RO"/>
        </w:rPr>
        <w:t xml:space="preserve">O informare prezentată de Asociația Anima Pro Terra, care colaborează cu Primăria Municipiului din anul 2006. Au reușit obținerea unui sprijin internațional din Germani, constând în 3 tone hrană uscată și ½ tone mâncare umedă, au inițiat adopțiile internaționale, anul trecut au fost adoptați 30 de câini fără stăpân, anul acesta alți 30. A fost o bună colaborare cu Asociația </w:t>
      </w:r>
      <w:proofErr w:type="spellStart"/>
      <w:r>
        <w:rPr>
          <w:lang w:eastAsia="ro-RO"/>
        </w:rPr>
        <w:t>Phier</w:t>
      </w:r>
      <w:proofErr w:type="spellEnd"/>
      <w:r>
        <w:rPr>
          <w:lang w:eastAsia="ro-RO"/>
        </w:rPr>
        <w:t xml:space="preserve"> </w:t>
      </w:r>
      <w:proofErr w:type="spellStart"/>
      <w:r>
        <w:rPr>
          <w:lang w:eastAsia="ro-RO"/>
        </w:rPr>
        <w:t>Foten</w:t>
      </w:r>
      <w:proofErr w:type="spellEnd"/>
      <w:r>
        <w:rPr>
          <w:lang w:eastAsia="ro-RO"/>
        </w:rPr>
        <w:t>, care au sterilizat, microcipat  și capturat câte 50 de câini pe săptămână, vor obține fonduri internaționale pentru încă 60 de cuști pentru adăpostul câinilor fără stăpân.</w:t>
      </w:r>
    </w:p>
    <w:p w:rsidR="00CF6FB9" w:rsidRDefault="00CF6FB9" w:rsidP="00FF0C41">
      <w:pPr>
        <w:ind w:firstLine="708"/>
        <w:rPr>
          <w:lang w:eastAsia="ro-RO"/>
        </w:rPr>
      </w:pPr>
      <w:r>
        <w:rPr>
          <w:lang w:eastAsia="ro-RO"/>
        </w:rPr>
        <w:t>Există 150 câini fără stăpân, în adăpost sunt 200 de locuri, anul acesta primăria nu a mai semnat contractul de colaborare cu Asociația din București, care percep o taxă de 10 lei/câine</w:t>
      </w:r>
      <w:r w:rsidR="00351805">
        <w:rPr>
          <w:lang w:eastAsia="ro-RO"/>
        </w:rPr>
        <w:t xml:space="preserve">, pentru capturare, sterilizare și </w:t>
      </w:r>
      <w:proofErr w:type="spellStart"/>
      <w:r w:rsidR="00351805">
        <w:rPr>
          <w:lang w:eastAsia="ro-RO"/>
        </w:rPr>
        <w:t>microcipare</w:t>
      </w:r>
      <w:proofErr w:type="spellEnd"/>
      <w:r>
        <w:rPr>
          <w:lang w:eastAsia="ro-RO"/>
        </w:rPr>
        <w:t>. Se dorește o colaborare și o implicare mai mare din partea Primăriei</w:t>
      </w:r>
      <w:r w:rsidR="00351805">
        <w:rPr>
          <w:lang w:eastAsia="ro-RO"/>
        </w:rPr>
        <w:t>.</w:t>
      </w:r>
    </w:p>
    <w:p w:rsidR="00351805" w:rsidRDefault="00351805" w:rsidP="00FF0C41">
      <w:pPr>
        <w:ind w:firstLine="708"/>
        <w:rPr>
          <w:lang w:eastAsia="ro-RO"/>
        </w:rPr>
      </w:pPr>
      <w:r>
        <w:rPr>
          <w:lang w:eastAsia="ro-RO"/>
        </w:rPr>
        <w:t>Asociați Sportivă Viile Dejului are echipă performantă la juniori și doresc să sprijine sportul de masă, dar solicită sprijin financiar pentru baza sportivă, îngrădirea terenului de fotbal și construirea de vestiare.</w:t>
      </w:r>
    </w:p>
    <w:p w:rsidR="00351805" w:rsidRDefault="00351805" w:rsidP="00FF0C41">
      <w:pPr>
        <w:ind w:firstLine="708"/>
      </w:pPr>
      <w:r w:rsidRPr="00215FFC">
        <w:rPr>
          <w:b/>
          <w:u w:val="single"/>
        </w:rPr>
        <w:t>Domnul Primar Morar Costan</w:t>
      </w:r>
      <w:r w:rsidRPr="003D6154">
        <w:t>:</w:t>
      </w:r>
      <w:r>
        <w:t xml:space="preserve"> A apărut Legea privind gestionarea câinilor fără stăpân, la care se caută soluții și pentru care solicită sprijinul tuturor, inclusiv în capturarea acestora. S-a extins adăpostul, s-au făcut eforturi pentru capturarea câinilor; s-a mărit numărul de personal, s-a angajat tehnician veterinar. S-a abordat problema maximă seriozitate, dar trebuie găsită o soluție comună. Se va continua colaborarea cu Societatea </w:t>
      </w:r>
      <w:proofErr w:type="spellStart"/>
      <w:r>
        <w:t>Phier</w:t>
      </w:r>
      <w:proofErr w:type="spellEnd"/>
      <w:r>
        <w:t xml:space="preserve"> </w:t>
      </w:r>
      <w:proofErr w:type="spellStart"/>
      <w:r>
        <w:t>Photen</w:t>
      </w:r>
      <w:proofErr w:type="spellEnd"/>
      <w:r>
        <w:t>, dar se va ajunge din nou în punctul zero. Chiar dacă se extinde adăpostul, chiar dacă se va menține ritmul adopțiilor, tot se va ajunge într-un impas. Trebuie să se implice și consilierii în găsirea de soluții pentru a rezolva situația câinilor vagabonzi.</w:t>
      </w:r>
    </w:p>
    <w:p w:rsidR="009137B6" w:rsidRDefault="003B32BD" w:rsidP="000461DD">
      <w:r>
        <w:tab/>
      </w:r>
    </w:p>
    <w:p w:rsidR="009137B6" w:rsidRDefault="009137B6" w:rsidP="000461DD"/>
    <w:p w:rsidR="0090470B" w:rsidRDefault="0090470B" w:rsidP="009137B6">
      <w:pPr>
        <w:ind w:firstLine="708"/>
      </w:pPr>
      <w:r>
        <w:t>Nemaifiind alte probleme</w:t>
      </w:r>
      <w:r w:rsidR="00427229">
        <w:t xml:space="preserve">, </w:t>
      </w:r>
      <w:r w:rsidR="00427229" w:rsidRPr="00427229">
        <w:rPr>
          <w:b/>
          <w:u w:val="single"/>
        </w:rPr>
        <w:t>președintele de ședință, do</w:t>
      </w:r>
      <w:r w:rsidR="00B02956">
        <w:rPr>
          <w:b/>
          <w:u w:val="single"/>
        </w:rPr>
        <w:t>mnul</w:t>
      </w:r>
      <w:r w:rsidR="00427229" w:rsidRPr="00427229">
        <w:rPr>
          <w:b/>
          <w:u w:val="single"/>
        </w:rPr>
        <w:t xml:space="preserve"> consilier </w:t>
      </w:r>
      <w:r w:rsidR="00B95A59">
        <w:rPr>
          <w:b/>
          <w:u w:val="single"/>
        </w:rPr>
        <w:t>Câmpan Vasile</w:t>
      </w:r>
      <w:r w:rsidR="00427229">
        <w:t xml:space="preserve"> declară </w:t>
      </w:r>
      <w:r>
        <w:t xml:space="preserve"> </w:t>
      </w:r>
      <w:r w:rsidR="00427229">
        <w:t>închisă</w:t>
      </w:r>
      <w:r>
        <w:t>.</w:t>
      </w:r>
      <w:r w:rsidR="00427229" w:rsidRPr="00427229">
        <w:t xml:space="preserve"> </w:t>
      </w:r>
      <w:r w:rsidR="00427229">
        <w:t>ședința ordinară a consiliului local.</w:t>
      </w:r>
    </w:p>
    <w:p w:rsidR="002235F1" w:rsidRDefault="002235F1" w:rsidP="000461DD"/>
    <w:p w:rsidR="002235F1" w:rsidRDefault="002235F1" w:rsidP="000461DD"/>
    <w:p w:rsidR="002235F1" w:rsidRDefault="002235F1" w:rsidP="000461DD"/>
    <w:p w:rsidR="002235F1" w:rsidRPr="002235F1" w:rsidRDefault="002235F1" w:rsidP="000461DD">
      <w:pPr>
        <w:rPr>
          <w:b/>
        </w:rPr>
      </w:pPr>
      <w:r>
        <w:tab/>
      </w:r>
      <w:r w:rsidRPr="002235F1">
        <w:rPr>
          <w:b/>
        </w:rPr>
        <w:t>Președinte de ședință,                                            Secretar,</w:t>
      </w:r>
    </w:p>
    <w:p w:rsidR="00427229" w:rsidRPr="002235F1" w:rsidRDefault="002235F1" w:rsidP="000461DD">
      <w:pPr>
        <w:rPr>
          <w:b/>
        </w:rPr>
      </w:pPr>
      <w:r>
        <w:t xml:space="preserve">               </w:t>
      </w:r>
      <w:r w:rsidRPr="002235F1">
        <w:rPr>
          <w:b/>
        </w:rPr>
        <w:t xml:space="preserve">Câmpan Vasile             </w:t>
      </w:r>
      <w:r>
        <w:rPr>
          <w:b/>
        </w:rPr>
        <w:t xml:space="preserve">                            </w:t>
      </w:r>
      <w:r w:rsidRPr="002235F1">
        <w:rPr>
          <w:b/>
        </w:rPr>
        <w:t xml:space="preserve">  Covaciu </w:t>
      </w:r>
      <w:proofErr w:type="spellStart"/>
      <w:r w:rsidRPr="002235F1">
        <w:rPr>
          <w:b/>
        </w:rPr>
        <w:t>Andron</w:t>
      </w:r>
      <w:proofErr w:type="spellEnd"/>
    </w:p>
    <w:p w:rsidR="00427229" w:rsidRPr="002235F1" w:rsidRDefault="00427229" w:rsidP="000461DD">
      <w:pPr>
        <w:rPr>
          <w:b/>
        </w:rPr>
      </w:pPr>
    </w:p>
    <w:sectPr w:rsidR="00427229" w:rsidRPr="002235F1" w:rsidSect="00110C78">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D54" w:rsidRDefault="007F0D54" w:rsidP="000461DD">
      <w:r>
        <w:separator/>
      </w:r>
    </w:p>
  </w:endnote>
  <w:endnote w:type="continuationSeparator" w:id="0">
    <w:p w:rsidR="007F0D54" w:rsidRDefault="007F0D54" w:rsidP="0004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75A" w:rsidRDefault="000C775A">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F5B" w:rsidRPr="00FA0F5B" w:rsidRDefault="004558BB" w:rsidP="000461DD">
    <w:pPr>
      <w:rPr>
        <w:rFonts w:ascii="Cambria" w:eastAsia="Times New Roman" w:hAnsi="Cambria"/>
      </w:rPr>
    </w:pPr>
    <w:r>
      <w:rPr>
        <w:noProof/>
        <w:lang w:eastAsia="ro-RO"/>
      </w:rPr>
      <mc:AlternateContent>
        <mc:Choice Requires="wps">
          <w:drawing>
            <wp:anchor distT="0" distB="0" distL="114300" distR="114300" simplePos="0" relativeHeight="251657728" behindDoc="0" locked="0" layoutInCell="1" allowOverlap="1">
              <wp:simplePos x="0" y="0"/>
              <wp:positionH relativeFrom="page">
                <wp:posOffset>3465830</wp:posOffset>
              </wp:positionH>
              <wp:positionV relativeFrom="page">
                <wp:posOffset>9833610</wp:posOffset>
              </wp:positionV>
              <wp:extent cx="626745" cy="626745"/>
              <wp:effectExtent l="0" t="0" r="1905" b="1905"/>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FA0F5B" w:rsidRPr="00FA0F5B" w:rsidRDefault="00FA0F5B" w:rsidP="000461DD">
                          <w:pPr>
                            <w:pStyle w:val="Subsol"/>
                            <w:rPr>
                              <w:b/>
                              <w:bCs/>
                              <w:color w:val="FFFFFF"/>
                              <w:sz w:val="32"/>
                              <w:szCs w:val="32"/>
                            </w:rPr>
                          </w:pPr>
                          <w:r w:rsidRPr="00FA0F5B">
                            <w:rPr>
                              <w:szCs w:val="21"/>
                            </w:rPr>
                            <w:fldChar w:fldCharType="begin"/>
                          </w:r>
                          <w:r>
                            <w:instrText>PAGE    \* MERGEFORMAT</w:instrText>
                          </w:r>
                          <w:r w:rsidRPr="00FA0F5B">
                            <w:rPr>
                              <w:szCs w:val="21"/>
                            </w:rPr>
                            <w:fldChar w:fldCharType="separate"/>
                          </w:r>
                          <w:r w:rsidR="000C775A" w:rsidRPr="000C775A">
                            <w:rPr>
                              <w:b/>
                              <w:bCs/>
                              <w:noProof/>
                              <w:color w:val="FFFFFF"/>
                              <w:sz w:val="32"/>
                              <w:szCs w:val="32"/>
                            </w:rPr>
                            <w:t>1</w:t>
                          </w:r>
                          <w:r w:rsidRPr="00FA0F5B">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272.9pt;margin-top:774.3pt;width:49.35pt;height:4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EubQIAANs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" fillcolor="#40618b" stroked="f">
              <v:textbox inset="0,,0">
                <w:txbxContent>
                  <w:p w:rsidR="00FA0F5B" w:rsidRPr="00FA0F5B" w:rsidRDefault="00FA0F5B" w:rsidP="000461DD">
                    <w:pPr>
                      <w:pStyle w:val="Subsol"/>
                      <w:rPr>
                        <w:b/>
                        <w:bCs/>
                        <w:color w:val="FFFFFF"/>
                        <w:sz w:val="32"/>
                        <w:szCs w:val="32"/>
                      </w:rPr>
                    </w:pPr>
                    <w:r w:rsidRPr="00FA0F5B">
                      <w:rPr>
                        <w:szCs w:val="21"/>
                      </w:rPr>
                      <w:fldChar w:fldCharType="begin"/>
                    </w:r>
                    <w:r>
                      <w:instrText>PAGE    \* MERGEFORMAT</w:instrText>
                    </w:r>
                    <w:r w:rsidRPr="00FA0F5B">
                      <w:rPr>
                        <w:szCs w:val="21"/>
                      </w:rPr>
                      <w:fldChar w:fldCharType="separate"/>
                    </w:r>
                    <w:r w:rsidR="000C775A" w:rsidRPr="000C775A">
                      <w:rPr>
                        <w:b/>
                        <w:bCs/>
                        <w:noProof/>
                        <w:color w:val="FFFFFF"/>
                        <w:sz w:val="32"/>
                        <w:szCs w:val="32"/>
                      </w:rPr>
                      <w:t>1</w:t>
                    </w:r>
                    <w:r w:rsidRPr="00FA0F5B">
                      <w:rPr>
                        <w:b/>
                        <w:bCs/>
                        <w:color w:val="FFFFFF"/>
                        <w:sz w:val="32"/>
                        <w:szCs w:val="32"/>
                      </w:rPr>
                      <w:fldChar w:fldCharType="end"/>
                    </w:r>
                  </w:p>
                </w:txbxContent>
              </v:textbox>
              <w10:wrap anchorx="page" anchory="page"/>
            </v:oval>
          </w:pict>
        </mc:Fallback>
      </mc:AlternateContent>
    </w:r>
  </w:p>
  <w:p w:rsidR="00FA0F5B" w:rsidRDefault="00FA0F5B" w:rsidP="000461DD">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75A" w:rsidRDefault="000C775A">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D54" w:rsidRDefault="007F0D54" w:rsidP="000461DD">
      <w:r>
        <w:separator/>
      </w:r>
    </w:p>
  </w:footnote>
  <w:footnote w:type="continuationSeparator" w:id="0">
    <w:p w:rsidR="007F0D54" w:rsidRDefault="007F0D54" w:rsidP="00046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75A" w:rsidRDefault="000C775A">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75A" w:rsidRDefault="000C775A">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75A" w:rsidRDefault="000C775A">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A7F3C"/>
    <w:multiLevelType w:val="hybridMultilevel"/>
    <w:tmpl w:val="96606AA2"/>
    <w:lvl w:ilvl="0" w:tplc="ACBE6CDC">
      <w:numFmt w:val="bullet"/>
      <w:lvlText w:val="-"/>
      <w:lvlJc w:val="left"/>
      <w:pPr>
        <w:ind w:left="1068" w:hanging="360"/>
      </w:pPr>
      <w:rPr>
        <w:rFonts w:ascii="Tahoma" w:eastAsia="Calibri" w:hAnsi="Tahoma" w:cs="Tahoma"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
    <w:nsid w:val="1BC75154"/>
    <w:multiLevelType w:val="hybridMultilevel"/>
    <w:tmpl w:val="169A620C"/>
    <w:lvl w:ilvl="0" w:tplc="7248B4E6">
      <w:start w:val="1"/>
      <w:numFmt w:val="decimal"/>
      <w:lvlText w:val="%1."/>
      <w:lvlJc w:val="left"/>
      <w:pPr>
        <w:ind w:left="644" w:hanging="360"/>
      </w:pPr>
      <w:rPr>
        <w:b/>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57EA0451"/>
    <w:multiLevelType w:val="hybridMultilevel"/>
    <w:tmpl w:val="313297E8"/>
    <w:lvl w:ilvl="0" w:tplc="8320DD44">
      <w:numFmt w:val="bullet"/>
      <w:lvlText w:val="-"/>
      <w:lvlJc w:val="left"/>
      <w:pPr>
        <w:ind w:left="1065" w:hanging="360"/>
      </w:pPr>
      <w:rPr>
        <w:rFonts w:ascii="Tahoma" w:eastAsia="Times New Roman" w:hAnsi="Tahoma" w:cs="Tahoma"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3">
    <w:nsid w:val="64AB3AA3"/>
    <w:multiLevelType w:val="hybridMultilevel"/>
    <w:tmpl w:val="16227416"/>
    <w:lvl w:ilvl="0" w:tplc="EF46F500">
      <w:start w:val="3"/>
      <w:numFmt w:val="decimal"/>
      <w:lvlText w:val="%1."/>
      <w:lvlJc w:val="left"/>
      <w:pPr>
        <w:ind w:left="644" w:hanging="360"/>
      </w:pPr>
      <w:rPr>
        <w:rFonts w:hint="default"/>
        <w:b/>
        <w:color w:val="auto"/>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num w:numId="1">
    <w:abstractNumId w:val="1"/>
  </w:num>
  <w:num w:numId="2">
    <w:abstractNumId w:val="3"/>
  </w:num>
  <w:num w:numId="3">
    <w:abstractNumId w:val="2"/>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35"/>
    <w:rsid w:val="000077B1"/>
    <w:rsid w:val="0001186A"/>
    <w:rsid w:val="000123AC"/>
    <w:rsid w:val="00014CB1"/>
    <w:rsid w:val="00015A6D"/>
    <w:rsid w:val="000165DA"/>
    <w:rsid w:val="000178DD"/>
    <w:rsid w:val="0002259C"/>
    <w:rsid w:val="0002363F"/>
    <w:rsid w:val="00025400"/>
    <w:rsid w:val="00026486"/>
    <w:rsid w:val="000273E6"/>
    <w:rsid w:val="000311B6"/>
    <w:rsid w:val="00033602"/>
    <w:rsid w:val="0003597A"/>
    <w:rsid w:val="00037C73"/>
    <w:rsid w:val="00041BD8"/>
    <w:rsid w:val="00042575"/>
    <w:rsid w:val="00042CD8"/>
    <w:rsid w:val="000461DD"/>
    <w:rsid w:val="00054A6D"/>
    <w:rsid w:val="000639BF"/>
    <w:rsid w:val="00064A0D"/>
    <w:rsid w:val="00065AE3"/>
    <w:rsid w:val="000740AD"/>
    <w:rsid w:val="00077C6D"/>
    <w:rsid w:val="00081782"/>
    <w:rsid w:val="00085393"/>
    <w:rsid w:val="00086420"/>
    <w:rsid w:val="0008710A"/>
    <w:rsid w:val="000873AC"/>
    <w:rsid w:val="000A5441"/>
    <w:rsid w:val="000A75E4"/>
    <w:rsid w:val="000B4A4A"/>
    <w:rsid w:val="000B522B"/>
    <w:rsid w:val="000B7931"/>
    <w:rsid w:val="000C775A"/>
    <w:rsid w:val="000D03BF"/>
    <w:rsid w:val="000D0514"/>
    <w:rsid w:val="000D1A67"/>
    <w:rsid w:val="000D344C"/>
    <w:rsid w:val="000D4175"/>
    <w:rsid w:val="000E29A5"/>
    <w:rsid w:val="000E48DD"/>
    <w:rsid w:val="000E5AD9"/>
    <w:rsid w:val="000F2DC5"/>
    <w:rsid w:val="000F3DD6"/>
    <w:rsid w:val="000F6579"/>
    <w:rsid w:val="0010714E"/>
    <w:rsid w:val="00110C78"/>
    <w:rsid w:val="00115C55"/>
    <w:rsid w:val="00121B99"/>
    <w:rsid w:val="00126423"/>
    <w:rsid w:val="00131045"/>
    <w:rsid w:val="00134F51"/>
    <w:rsid w:val="00151C10"/>
    <w:rsid w:val="00152863"/>
    <w:rsid w:val="00153086"/>
    <w:rsid w:val="0015308D"/>
    <w:rsid w:val="00160515"/>
    <w:rsid w:val="00161ED1"/>
    <w:rsid w:val="00163C83"/>
    <w:rsid w:val="00170194"/>
    <w:rsid w:val="0017139E"/>
    <w:rsid w:val="00176D4F"/>
    <w:rsid w:val="00180A2B"/>
    <w:rsid w:val="00182F00"/>
    <w:rsid w:val="001856B3"/>
    <w:rsid w:val="001918B6"/>
    <w:rsid w:val="00193E64"/>
    <w:rsid w:val="001979E6"/>
    <w:rsid w:val="001A3480"/>
    <w:rsid w:val="001A4787"/>
    <w:rsid w:val="001A7C18"/>
    <w:rsid w:val="001B0077"/>
    <w:rsid w:val="001B74AB"/>
    <w:rsid w:val="001B7B9B"/>
    <w:rsid w:val="001C19D1"/>
    <w:rsid w:val="001D063F"/>
    <w:rsid w:val="001D2798"/>
    <w:rsid w:val="001D2F53"/>
    <w:rsid w:val="001D345A"/>
    <w:rsid w:val="001D4709"/>
    <w:rsid w:val="001E07C0"/>
    <w:rsid w:val="00200E7C"/>
    <w:rsid w:val="00212581"/>
    <w:rsid w:val="00215298"/>
    <w:rsid w:val="00215FFC"/>
    <w:rsid w:val="00222A7E"/>
    <w:rsid w:val="002235F1"/>
    <w:rsid w:val="00224087"/>
    <w:rsid w:val="002308B4"/>
    <w:rsid w:val="002346F6"/>
    <w:rsid w:val="00236938"/>
    <w:rsid w:val="00237E74"/>
    <w:rsid w:val="00240BBE"/>
    <w:rsid w:val="002415DF"/>
    <w:rsid w:val="00246776"/>
    <w:rsid w:val="00254472"/>
    <w:rsid w:val="00256F2B"/>
    <w:rsid w:val="00260AF3"/>
    <w:rsid w:val="00261E81"/>
    <w:rsid w:val="002709F7"/>
    <w:rsid w:val="00272C9E"/>
    <w:rsid w:val="00273626"/>
    <w:rsid w:val="00274FFD"/>
    <w:rsid w:val="00276623"/>
    <w:rsid w:val="00282553"/>
    <w:rsid w:val="00293C93"/>
    <w:rsid w:val="002A6FC2"/>
    <w:rsid w:val="002A753E"/>
    <w:rsid w:val="002B25E2"/>
    <w:rsid w:val="002B4BBD"/>
    <w:rsid w:val="002B7C6C"/>
    <w:rsid w:val="002C330F"/>
    <w:rsid w:val="002D4AFC"/>
    <w:rsid w:val="002D4BC5"/>
    <w:rsid w:val="002E2A53"/>
    <w:rsid w:val="002E6AD6"/>
    <w:rsid w:val="002E7395"/>
    <w:rsid w:val="002E7547"/>
    <w:rsid w:val="002F744F"/>
    <w:rsid w:val="00310831"/>
    <w:rsid w:val="00313384"/>
    <w:rsid w:val="0031390E"/>
    <w:rsid w:val="00322F8A"/>
    <w:rsid w:val="00326F94"/>
    <w:rsid w:val="00330939"/>
    <w:rsid w:val="0033658C"/>
    <w:rsid w:val="00340991"/>
    <w:rsid w:val="00343B3D"/>
    <w:rsid w:val="003459A9"/>
    <w:rsid w:val="00351805"/>
    <w:rsid w:val="0036132E"/>
    <w:rsid w:val="00362A8C"/>
    <w:rsid w:val="00375F00"/>
    <w:rsid w:val="003979F6"/>
    <w:rsid w:val="003A4E97"/>
    <w:rsid w:val="003A5B4C"/>
    <w:rsid w:val="003A7ECB"/>
    <w:rsid w:val="003B32BD"/>
    <w:rsid w:val="003C2E12"/>
    <w:rsid w:val="003C5CE2"/>
    <w:rsid w:val="003D11C3"/>
    <w:rsid w:val="003D2D08"/>
    <w:rsid w:val="003D3AED"/>
    <w:rsid w:val="003D6154"/>
    <w:rsid w:val="003E3E36"/>
    <w:rsid w:val="003F4068"/>
    <w:rsid w:val="003F4E34"/>
    <w:rsid w:val="00411A4C"/>
    <w:rsid w:val="00411B88"/>
    <w:rsid w:val="00416BB6"/>
    <w:rsid w:val="00417499"/>
    <w:rsid w:val="00421377"/>
    <w:rsid w:val="0042168D"/>
    <w:rsid w:val="00424715"/>
    <w:rsid w:val="00425A9A"/>
    <w:rsid w:val="00427229"/>
    <w:rsid w:val="004555C3"/>
    <w:rsid w:val="004558BB"/>
    <w:rsid w:val="0045639A"/>
    <w:rsid w:val="0045641F"/>
    <w:rsid w:val="004647D8"/>
    <w:rsid w:val="00465867"/>
    <w:rsid w:val="00466DEE"/>
    <w:rsid w:val="00470598"/>
    <w:rsid w:val="00481605"/>
    <w:rsid w:val="00484785"/>
    <w:rsid w:val="004A461D"/>
    <w:rsid w:val="004A49EF"/>
    <w:rsid w:val="004A78B9"/>
    <w:rsid w:val="004B1BA6"/>
    <w:rsid w:val="004B5B80"/>
    <w:rsid w:val="004C35B2"/>
    <w:rsid w:val="004D0F6D"/>
    <w:rsid w:val="004D49E3"/>
    <w:rsid w:val="004E509F"/>
    <w:rsid w:val="004F7ABA"/>
    <w:rsid w:val="004F7BFF"/>
    <w:rsid w:val="005044F3"/>
    <w:rsid w:val="00505142"/>
    <w:rsid w:val="00512EFA"/>
    <w:rsid w:val="00512F6E"/>
    <w:rsid w:val="00516B78"/>
    <w:rsid w:val="00521307"/>
    <w:rsid w:val="00526339"/>
    <w:rsid w:val="00526F19"/>
    <w:rsid w:val="00530513"/>
    <w:rsid w:val="00545578"/>
    <w:rsid w:val="00553BD6"/>
    <w:rsid w:val="0055524C"/>
    <w:rsid w:val="0056430C"/>
    <w:rsid w:val="00564902"/>
    <w:rsid w:val="00565C0B"/>
    <w:rsid w:val="005816CB"/>
    <w:rsid w:val="00584451"/>
    <w:rsid w:val="005938E6"/>
    <w:rsid w:val="00593E08"/>
    <w:rsid w:val="005A1EA4"/>
    <w:rsid w:val="005A345A"/>
    <w:rsid w:val="005A55D5"/>
    <w:rsid w:val="005A7AD2"/>
    <w:rsid w:val="005B09EB"/>
    <w:rsid w:val="005B2A72"/>
    <w:rsid w:val="005B60EC"/>
    <w:rsid w:val="005B73E5"/>
    <w:rsid w:val="005C2963"/>
    <w:rsid w:val="005D4ADD"/>
    <w:rsid w:val="005D7AB8"/>
    <w:rsid w:val="005E45A8"/>
    <w:rsid w:val="005F2682"/>
    <w:rsid w:val="005F47B9"/>
    <w:rsid w:val="006042E1"/>
    <w:rsid w:val="00611E3B"/>
    <w:rsid w:val="00614120"/>
    <w:rsid w:val="006145A5"/>
    <w:rsid w:val="00620FA8"/>
    <w:rsid w:val="006244BD"/>
    <w:rsid w:val="0063613C"/>
    <w:rsid w:val="006370FA"/>
    <w:rsid w:val="00640095"/>
    <w:rsid w:val="006417CD"/>
    <w:rsid w:val="006461DA"/>
    <w:rsid w:val="00660FDE"/>
    <w:rsid w:val="00670D28"/>
    <w:rsid w:val="00681DA9"/>
    <w:rsid w:val="00682BCB"/>
    <w:rsid w:val="00686194"/>
    <w:rsid w:val="00697F4D"/>
    <w:rsid w:val="006B5FAB"/>
    <w:rsid w:val="006B7AE7"/>
    <w:rsid w:val="006C10BA"/>
    <w:rsid w:val="006D58C3"/>
    <w:rsid w:val="006E4CD2"/>
    <w:rsid w:val="006F169B"/>
    <w:rsid w:val="006F228A"/>
    <w:rsid w:val="006F4229"/>
    <w:rsid w:val="006F758A"/>
    <w:rsid w:val="00701995"/>
    <w:rsid w:val="00706671"/>
    <w:rsid w:val="00706BAA"/>
    <w:rsid w:val="00715636"/>
    <w:rsid w:val="007228D0"/>
    <w:rsid w:val="0072404C"/>
    <w:rsid w:val="007242CB"/>
    <w:rsid w:val="0072515B"/>
    <w:rsid w:val="00732034"/>
    <w:rsid w:val="007348F4"/>
    <w:rsid w:val="007446D6"/>
    <w:rsid w:val="00746E18"/>
    <w:rsid w:val="0075034D"/>
    <w:rsid w:val="00756252"/>
    <w:rsid w:val="007670F2"/>
    <w:rsid w:val="00791E4C"/>
    <w:rsid w:val="00792024"/>
    <w:rsid w:val="00795345"/>
    <w:rsid w:val="007A331E"/>
    <w:rsid w:val="007A440F"/>
    <w:rsid w:val="007A784C"/>
    <w:rsid w:val="007B6272"/>
    <w:rsid w:val="007C75D1"/>
    <w:rsid w:val="007D1E71"/>
    <w:rsid w:val="007D6526"/>
    <w:rsid w:val="007E0B80"/>
    <w:rsid w:val="007E2F5B"/>
    <w:rsid w:val="007E356D"/>
    <w:rsid w:val="007F0D54"/>
    <w:rsid w:val="007F1634"/>
    <w:rsid w:val="008009EC"/>
    <w:rsid w:val="0080464D"/>
    <w:rsid w:val="00807672"/>
    <w:rsid w:val="008131D2"/>
    <w:rsid w:val="00821DDD"/>
    <w:rsid w:val="00824C64"/>
    <w:rsid w:val="00830D0F"/>
    <w:rsid w:val="008317C2"/>
    <w:rsid w:val="00833C1A"/>
    <w:rsid w:val="00843A44"/>
    <w:rsid w:val="00845909"/>
    <w:rsid w:val="00852287"/>
    <w:rsid w:val="008577AA"/>
    <w:rsid w:val="008710DE"/>
    <w:rsid w:val="008772CC"/>
    <w:rsid w:val="008826E2"/>
    <w:rsid w:val="00885F40"/>
    <w:rsid w:val="008870BD"/>
    <w:rsid w:val="008A3603"/>
    <w:rsid w:val="008A71AC"/>
    <w:rsid w:val="008B0553"/>
    <w:rsid w:val="008C5D28"/>
    <w:rsid w:val="008D057F"/>
    <w:rsid w:val="008D3F9E"/>
    <w:rsid w:val="008D7B6B"/>
    <w:rsid w:val="008F0104"/>
    <w:rsid w:val="008F0EEC"/>
    <w:rsid w:val="008F5455"/>
    <w:rsid w:val="008F7BB7"/>
    <w:rsid w:val="009041EE"/>
    <w:rsid w:val="0090470B"/>
    <w:rsid w:val="009077BB"/>
    <w:rsid w:val="009137B6"/>
    <w:rsid w:val="00913B95"/>
    <w:rsid w:val="00931777"/>
    <w:rsid w:val="00935FB5"/>
    <w:rsid w:val="0093758C"/>
    <w:rsid w:val="00937ED8"/>
    <w:rsid w:val="009409D7"/>
    <w:rsid w:val="00940A93"/>
    <w:rsid w:val="00940DB5"/>
    <w:rsid w:val="00945600"/>
    <w:rsid w:val="00952AE8"/>
    <w:rsid w:val="00956C63"/>
    <w:rsid w:val="00960827"/>
    <w:rsid w:val="00963DE7"/>
    <w:rsid w:val="009653C1"/>
    <w:rsid w:val="009769FF"/>
    <w:rsid w:val="00976BC3"/>
    <w:rsid w:val="00976D7C"/>
    <w:rsid w:val="00984574"/>
    <w:rsid w:val="009A0EB5"/>
    <w:rsid w:val="009B0086"/>
    <w:rsid w:val="009B5507"/>
    <w:rsid w:val="009B679B"/>
    <w:rsid w:val="009B7E6E"/>
    <w:rsid w:val="009C2127"/>
    <w:rsid w:val="009C2A83"/>
    <w:rsid w:val="009D6C25"/>
    <w:rsid w:val="009E0ABD"/>
    <w:rsid w:val="009E50B9"/>
    <w:rsid w:val="009E78CC"/>
    <w:rsid w:val="009F5235"/>
    <w:rsid w:val="00A06512"/>
    <w:rsid w:val="00A12330"/>
    <w:rsid w:val="00A12A96"/>
    <w:rsid w:val="00A17537"/>
    <w:rsid w:val="00A24479"/>
    <w:rsid w:val="00A27C64"/>
    <w:rsid w:val="00A32307"/>
    <w:rsid w:val="00A35672"/>
    <w:rsid w:val="00A43CF9"/>
    <w:rsid w:val="00A44C56"/>
    <w:rsid w:val="00A67E7C"/>
    <w:rsid w:val="00A7058D"/>
    <w:rsid w:val="00A7094C"/>
    <w:rsid w:val="00A81DD1"/>
    <w:rsid w:val="00A8315E"/>
    <w:rsid w:val="00A9090D"/>
    <w:rsid w:val="00A94A54"/>
    <w:rsid w:val="00A96405"/>
    <w:rsid w:val="00A97E68"/>
    <w:rsid w:val="00AA4CF9"/>
    <w:rsid w:val="00AA7907"/>
    <w:rsid w:val="00AB5065"/>
    <w:rsid w:val="00AC7130"/>
    <w:rsid w:val="00AD3530"/>
    <w:rsid w:val="00AD38EA"/>
    <w:rsid w:val="00AD5BB0"/>
    <w:rsid w:val="00AE0CD7"/>
    <w:rsid w:val="00AE1139"/>
    <w:rsid w:val="00AE53C6"/>
    <w:rsid w:val="00AF124C"/>
    <w:rsid w:val="00AF21F4"/>
    <w:rsid w:val="00AF2ECE"/>
    <w:rsid w:val="00AF2FE2"/>
    <w:rsid w:val="00AF649F"/>
    <w:rsid w:val="00B01A70"/>
    <w:rsid w:val="00B02956"/>
    <w:rsid w:val="00B062AA"/>
    <w:rsid w:val="00B1155C"/>
    <w:rsid w:val="00B11C47"/>
    <w:rsid w:val="00B16BE1"/>
    <w:rsid w:val="00B25A74"/>
    <w:rsid w:val="00B30BBD"/>
    <w:rsid w:val="00B50850"/>
    <w:rsid w:val="00B51C51"/>
    <w:rsid w:val="00B52323"/>
    <w:rsid w:val="00B54417"/>
    <w:rsid w:val="00B56C87"/>
    <w:rsid w:val="00B57332"/>
    <w:rsid w:val="00B6375E"/>
    <w:rsid w:val="00B655E2"/>
    <w:rsid w:val="00B667AA"/>
    <w:rsid w:val="00B66BF0"/>
    <w:rsid w:val="00B672A9"/>
    <w:rsid w:val="00B776E0"/>
    <w:rsid w:val="00B82896"/>
    <w:rsid w:val="00B92F99"/>
    <w:rsid w:val="00B9348A"/>
    <w:rsid w:val="00B944B5"/>
    <w:rsid w:val="00B94DAB"/>
    <w:rsid w:val="00B95A59"/>
    <w:rsid w:val="00BB02BD"/>
    <w:rsid w:val="00BB781E"/>
    <w:rsid w:val="00BC0ED7"/>
    <w:rsid w:val="00BC7B31"/>
    <w:rsid w:val="00BD2804"/>
    <w:rsid w:val="00BD4EB5"/>
    <w:rsid w:val="00BF186E"/>
    <w:rsid w:val="00BF4463"/>
    <w:rsid w:val="00C0488B"/>
    <w:rsid w:val="00C056E7"/>
    <w:rsid w:val="00C075DF"/>
    <w:rsid w:val="00C13542"/>
    <w:rsid w:val="00C21A47"/>
    <w:rsid w:val="00C25B02"/>
    <w:rsid w:val="00C30104"/>
    <w:rsid w:val="00C34423"/>
    <w:rsid w:val="00C4007F"/>
    <w:rsid w:val="00C4156C"/>
    <w:rsid w:val="00C45633"/>
    <w:rsid w:val="00C50CBA"/>
    <w:rsid w:val="00C50CD6"/>
    <w:rsid w:val="00C51BA8"/>
    <w:rsid w:val="00C60DF5"/>
    <w:rsid w:val="00C7667E"/>
    <w:rsid w:val="00C81EA3"/>
    <w:rsid w:val="00C820AD"/>
    <w:rsid w:val="00C82662"/>
    <w:rsid w:val="00C85295"/>
    <w:rsid w:val="00C86C48"/>
    <w:rsid w:val="00C875E6"/>
    <w:rsid w:val="00C90261"/>
    <w:rsid w:val="00C9113D"/>
    <w:rsid w:val="00C920F3"/>
    <w:rsid w:val="00CA23D9"/>
    <w:rsid w:val="00CA2616"/>
    <w:rsid w:val="00CA42A8"/>
    <w:rsid w:val="00CA7AAF"/>
    <w:rsid w:val="00CB1D36"/>
    <w:rsid w:val="00CB3110"/>
    <w:rsid w:val="00CC364E"/>
    <w:rsid w:val="00CC4770"/>
    <w:rsid w:val="00CD1BE3"/>
    <w:rsid w:val="00CD1EC8"/>
    <w:rsid w:val="00CF6FB9"/>
    <w:rsid w:val="00D20565"/>
    <w:rsid w:val="00D21A04"/>
    <w:rsid w:val="00D230D5"/>
    <w:rsid w:val="00D25C05"/>
    <w:rsid w:val="00D350D2"/>
    <w:rsid w:val="00D46AD6"/>
    <w:rsid w:val="00D53C58"/>
    <w:rsid w:val="00D5469E"/>
    <w:rsid w:val="00D5523B"/>
    <w:rsid w:val="00D57E77"/>
    <w:rsid w:val="00D60DD5"/>
    <w:rsid w:val="00D6426F"/>
    <w:rsid w:val="00D65CDA"/>
    <w:rsid w:val="00D67FD1"/>
    <w:rsid w:val="00D701A7"/>
    <w:rsid w:val="00D84B3D"/>
    <w:rsid w:val="00D86E92"/>
    <w:rsid w:val="00D93184"/>
    <w:rsid w:val="00D936BF"/>
    <w:rsid w:val="00D9656D"/>
    <w:rsid w:val="00DA1396"/>
    <w:rsid w:val="00DB1B15"/>
    <w:rsid w:val="00DB1D90"/>
    <w:rsid w:val="00DB7B0E"/>
    <w:rsid w:val="00DC2378"/>
    <w:rsid w:val="00DC2F3A"/>
    <w:rsid w:val="00DE0CE4"/>
    <w:rsid w:val="00DE62A8"/>
    <w:rsid w:val="00DF0FC8"/>
    <w:rsid w:val="00E04BF9"/>
    <w:rsid w:val="00E10BF8"/>
    <w:rsid w:val="00E13DC1"/>
    <w:rsid w:val="00E16DCA"/>
    <w:rsid w:val="00E23308"/>
    <w:rsid w:val="00E252D0"/>
    <w:rsid w:val="00E35AC6"/>
    <w:rsid w:val="00E4064A"/>
    <w:rsid w:val="00E4448C"/>
    <w:rsid w:val="00E46DDB"/>
    <w:rsid w:val="00E558A0"/>
    <w:rsid w:val="00E55938"/>
    <w:rsid w:val="00E57CFE"/>
    <w:rsid w:val="00E60AD6"/>
    <w:rsid w:val="00E627AB"/>
    <w:rsid w:val="00E71E96"/>
    <w:rsid w:val="00E74475"/>
    <w:rsid w:val="00E85452"/>
    <w:rsid w:val="00E854DC"/>
    <w:rsid w:val="00E85C79"/>
    <w:rsid w:val="00EA2B38"/>
    <w:rsid w:val="00EA446F"/>
    <w:rsid w:val="00EA6A25"/>
    <w:rsid w:val="00EB3787"/>
    <w:rsid w:val="00EB5DD6"/>
    <w:rsid w:val="00EC09D2"/>
    <w:rsid w:val="00EC6E27"/>
    <w:rsid w:val="00ED1EB8"/>
    <w:rsid w:val="00ED2EA6"/>
    <w:rsid w:val="00ED5027"/>
    <w:rsid w:val="00EE32C0"/>
    <w:rsid w:val="00EE45F4"/>
    <w:rsid w:val="00EF157C"/>
    <w:rsid w:val="00EF1595"/>
    <w:rsid w:val="00EF1ABD"/>
    <w:rsid w:val="00EF5406"/>
    <w:rsid w:val="00EF6AF5"/>
    <w:rsid w:val="00F008E5"/>
    <w:rsid w:val="00F02ADF"/>
    <w:rsid w:val="00F12287"/>
    <w:rsid w:val="00F30837"/>
    <w:rsid w:val="00F30BAC"/>
    <w:rsid w:val="00F31FB6"/>
    <w:rsid w:val="00F326FC"/>
    <w:rsid w:val="00F477A9"/>
    <w:rsid w:val="00F51362"/>
    <w:rsid w:val="00F51AD6"/>
    <w:rsid w:val="00F67070"/>
    <w:rsid w:val="00F722A0"/>
    <w:rsid w:val="00F84DAC"/>
    <w:rsid w:val="00F86F72"/>
    <w:rsid w:val="00F9073A"/>
    <w:rsid w:val="00F916ED"/>
    <w:rsid w:val="00F92588"/>
    <w:rsid w:val="00F9267E"/>
    <w:rsid w:val="00F9600D"/>
    <w:rsid w:val="00FA0F5B"/>
    <w:rsid w:val="00FB26FB"/>
    <w:rsid w:val="00FB3773"/>
    <w:rsid w:val="00FC0162"/>
    <w:rsid w:val="00FC15BA"/>
    <w:rsid w:val="00FC564B"/>
    <w:rsid w:val="00FF0C41"/>
    <w:rsid w:val="00FF2344"/>
    <w:rsid w:val="00FF3D97"/>
    <w:rsid w:val="00FF41C0"/>
    <w:rsid w:val="00FF4763"/>
    <w:rsid w:val="00FF6B2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1DD"/>
    <w:pPr>
      <w:jc w:val="both"/>
    </w:pPr>
    <w:rPr>
      <w:rFonts w:ascii="Tahoma" w:hAnsi="Tahoma" w:cs="Tahoma"/>
      <w:sz w:val="24"/>
      <w:szCs w:val="24"/>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F5235"/>
    <w:pPr>
      <w:ind w:left="720"/>
      <w:contextualSpacing/>
    </w:pPr>
  </w:style>
  <w:style w:type="paragraph" w:styleId="Corptext">
    <w:name w:val="Body Text"/>
    <w:basedOn w:val="Normal"/>
    <w:link w:val="CorptextCaracter"/>
    <w:uiPriority w:val="99"/>
    <w:rsid w:val="00AE1139"/>
    <w:pPr>
      <w:spacing w:after="120"/>
    </w:pPr>
    <w:rPr>
      <w:rFonts w:ascii="Times New Roman" w:eastAsia="Times New Roman" w:hAnsi="Times New Roman" w:cs="Times New Roman"/>
      <w:sz w:val="20"/>
      <w:szCs w:val="20"/>
      <w:lang w:val="en-US" w:eastAsia="x-none"/>
    </w:rPr>
  </w:style>
  <w:style w:type="character" w:customStyle="1" w:styleId="CorptextCaracter">
    <w:name w:val="Corp text Caracter"/>
    <w:link w:val="Corptext"/>
    <w:uiPriority w:val="99"/>
    <w:rsid w:val="00AE1139"/>
    <w:rPr>
      <w:rFonts w:ascii="Times New Roman" w:eastAsia="Times New Roman" w:hAnsi="Times New Roman"/>
      <w:lang w:val="en-US" w:eastAsia="x-none"/>
    </w:rPr>
  </w:style>
  <w:style w:type="paragraph" w:styleId="Antet">
    <w:name w:val="header"/>
    <w:basedOn w:val="Normal"/>
    <w:link w:val="AntetCaracter"/>
    <w:uiPriority w:val="99"/>
    <w:unhideWhenUsed/>
    <w:rsid w:val="00FA0F5B"/>
    <w:pPr>
      <w:tabs>
        <w:tab w:val="center" w:pos="4536"/>
        <w:tab w:val="right" w:pos="9072"/>
      </w:tabs>
    </w:pPr>
    <w:rPr>
      <w:rFonts w:ascii="Calibri" w:hAnsi="Calibri" w:cs="Times New Roman"/>
      <w:sz w:val="22"/>
      <w:szCs w:val="22"/>
      <w:lang w:val="x-none"/>
    </w:rPr>
  </w:style>
  <w:style w:type="character" w:customStyle="1" w:styleId="AntetCaracter">
    <w:name w:val="Antet Caracter"/>
    <w:link w:val="Antet"/>
    <w:uiPriority w:val="99"/>
    <w:rsid w:val="00FA0F5B"/>
    <w:rPr>
      <w:sz w:val="22"/>
      <w:szCs w:val="22"/>
      <w:lang w:eastAsia="en-US"/>
    </w:rPr>
  </w:style>
  <w:style w:type="paragraph" w:styleId="Subsol">
    <w:name w:val="footer"/>
    <w:basedOn w:val="Normal"/>
    <w:link w:val="SubsolCaracter"/>
    <w:uiPriority w:val="99"/>
    <w:unhideWhenUsed/>
    <w:rsid w:val="00FA0F5B"/>
    <w:pPr>
      <w:tabs>
        <w:tab w:val="center" w:pos="4536"/>
        <w:tab w:val="right" w:pos="9072"/>
      </w:tabs>
    </w:pPr>
    <w:rPr>
      <w:rFonts w:ascii="Calibri" w:hAnsi="Calibri" w:cs="Times New Roman"/>
      <w:sz w:val="22"/>
      <w:szCs w:val="22"/>
      <w:lang w:val="x-none"/>
    </w:rPr>
  </w:style>
  <w:style w:type="character" w:customStyle="1" w:styleId="SubsolCaracter">
    <w:name w:val="Subsol Caracter"/>
    <w:link w:val="Subsol"/>
    <w:uiPriority w:val="99"/>
    <w:rsid w:val="00FA0F5B"/>
    <w:rPr>
      <w:sz w:val="22"/>
      <w:szCs w:val="22"/>
      <w:lang w:eastAsia="en-US"/>
    </w:rPr>
  </w:style>
  <w:style w:type="paragraph" w:styleId="Indentcorptext3">
    <w:name w:val="Body Text Indent 3"/>
    <w:basedOn w:val="Normal"/>
    <w:link w:val="Indentcorptext3Caracter"/>
    <w:rsid w:val="00EF6AF5"/>
    <w:pPr>
      <w:spacing w:after="120"/>
      <w:ind w:left="283"/>
    </w:pPr>
    <w:rPr>
      <w:rFonts w:ascii="Times New Roman" w:eastAsia="Times New Roman" w:hAnsi="Times New Roman" w:cs="Times New Roman"/>
      <w:sz w:val="16"/>
      <w:szCs w:val="16"/>
      <w:lang w:val="x-none" w:eastAsia="x-none"/>
    </w:rPr>
  </w:style>
  <w:style w:type="character" w:customStyle="1" w:styleId="Indentcorptext3Caracter">
    <w:name w:val="Indent corp text 3 Caracter"/>
    <w:link w:val="Indentcorptext3"/>
    <w:rsid w:val="00EF6AF5"/>
    <w:rPr>
      <w:rFonts w:ascii="Times New Roman" w:eastAsia="Times New Roman" w:hAnsi="Times New Roman"/>
      <w:sz w:val="16"/>
      <w:szCs w:val="16"/>
    </w:rPr>
  </w:style>
  <w:style w:type="paragraph" w:styleId="TextnBalon">
    <w:name w:val="Balloon Text"/>
    <w:basedOn w:val="Normal"/>
    <w:link w:val="TextnBalonCaracter"/>
    <w:uiPriority w:val="99"/>
    <w:semiHidden/>
    <w:unhideWhenUsed/>
    <w:rsid w:val="00110C78"/>
    <w:rPr>
      <w:rFonts w:cs="Times New Roman"/>
      <w:sz w:val="16"/>
      <w:szCs w:val="16"/>
      <w:lang w:val="x-none"/>
    </w:rPr>
  </w:style>
  <w:style w:type="character" w:customStyle="1" w:styleId="TextnBalonCaracter">
    <w:name w:val="Text în Balon Caracter"/>
    <w:link w:val="TextnBalon"/>
    <w:uiPriority w:val="99"/>
    <w:semiHidden/>
    <w:rsid w:val="00110C7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64F1B-FA64-4A63-9103-F609AEE82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4363</Words>
  <Characters>25306</Characters>
  <Application>Microsoft Office Word</Application>
  <DocSecurity>0</DocSecurity>
  <Lines>210</Lines>
  <Paragraphs>59</Paragraphs>
  <ScaleCrop>false</ScaleCrop>
  <Company/>
  <LinksUpToDate>false</LinksUpToDate>
  <CharactersWithSpaces>29610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2014-02-17T07:42:00Z</dcterms:created>
  <dcterms:modified xsi:type="dcterms:W3CDTF">2014-02-17T07:42:00Z</dcterms:modified>
</cp:coreProperties>
</file>